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56C" w:rsidRPr="00025272" w:rsidRDefault="00782B19" w:rsidP="00025272">
      <w:pPr>
        <w:pStyle w:val="bodytext"/>
        <w:spacing w:before="0" w:beforeAutospacing="0" w:after="0" w:afterAutospacing="0"/>
        <w:jc w:val="center"/>
        <w:rPr>
          <w:rFonts w:ascii="Arial" w:hAnsi="Arial" w:cs="Arial"/>
          <w:b/>
          <w:color w:val="auto"/>
          <w:sz w:val="24"/>
          <w:szCs w:val="24"/>
        </w:rPr>
      </w:pPr>
      <w:r w:rsidRPr="00025272">
        <w:rPr>
          <w:rFonts w:ascii="Arial" w:hAnsi="Arial" w:cs="Arial"/>
          <w:b/>
          <w:color w:val="auto"/>
          <w:sz w:val="24"/>
          <w:szCs w:val="24"/>
        </w:rPr>
        <w:t>Letter of Working Agreement</w:t>
      </w:r>
    </w:p>
    <w:p w:rsidR="00025272" w:rsidRDefault="00025272" w:rsidP="004721C7">
      <w:pPr>
        <w:pStyle w:val="bodytext"/>
        <w:spacing w:before="0" w:beforeAutospacing="0" w:after="0" w:afterAutospacing="0"/>
        <w:rPr>
          <w:rFonts w:ascii="Arial" w:hAnsi="Arial" w:cs="Arial"/>
          <w:color w:val="auto"/>
          <w:sz w:val="20"/>
          <w:szCs w:val="20"/>
        </w:rPr>
      </w:pPr>
    </w:p>
    <w:p w:rsidR="00782B19" w:rsidRPr="004721C7" w:rsidRDefault="00025272" w:rsidP="004721C7">
      <w:pPr>
        <w:pStyle w:val="bodytext"/>
        <w:spacing w:before="0" w:beforeAutospacing="0" w:after="0" w:afterAutospacing="0"/>
        <w:rPr>
          <w:rFonts w:ascii="Arial" w:hAnsi="Arial" w:cs="Arial"/>
          <w:b/>
          <w:sz w:val="20"/>
          <w:szCs w:val="20"/>
        </w:rPr>
      </w:pPr>
      <w:r>
        <w:rPr>
          <w:rFonts w:ascii="Arial" w:hAnsi="Arial" w:cs="Arial"/>
          <w:color w:val="auto"/>
          <w:sz w:val="20"/>
          <w:szCs w:val="20"/>
        </w:rPr>
        <w:t>DATE</w:t>
      </w:r>
    </w:p>
    <w:p w:rsidR="00625461" w:rsidRPr="004721C7" w:rsidRDefault="00782B19" w:rsidP="004721C7">
      <w:pPr>
        <w:pStyle w:val="bodytext"/>
        <w:rPr>
          <w:rFonts w:ascii="Arial" w:hAnsi="Arial" w:cs="Arial"/>
          <w:color w:val="auto"/>
          <w:sz w:val="20"/>
          <w:szCs w:val="20"/>
        </w:rPr>
      </w:pPr>
      <w:r w:rsidRPr="004721C7">
        <w:rPr>
          <w:rFonts w:ascii="Arial" w:hAnsi="Arial" w:cs="Arial"/>
          <w:color w:val="auto"/>
          <w:sz w:val="20"/>
          <w:szCs w:val="20"/>
        </w:rPr>
        <w:t xml:space="preserve">The following is a letter of </w:t>
      </w:r>
      <w:r w:rsidR="00625461" w:rsidRPr="004721C7">
        <w:rPr>
          <w:rFonts w:ascii="Arial" w:hAnsi="Arial" w:cs="Arial"/>
          <w:color w:val="auto"/>
          <w:sz w:val="20"/>
          <w:szCs w:val="20"/>
        </w:rPr>
        <w:t xml:space="preserve">working </w:t>
      </w:r>
      <w:r w:rsidRPr="004721C7">
        <w:rPr>
          <w:rFonts w:ascii="Arial" w:hAnsi="Arial" w:cs="Arial"/>
          <w:color w:val="auto"/>
          <w:sz w:val="20"/>
          <w:szCs w:val="20"/>
        </w:rPr>
        <w:t xml:space="preserve">agreement </w:t>
      </w:r>
      <w:r w:rsidR="00283792" w:rsidRPr="004721C7">
        <w:rPr>
          <w:rFonts w:ascii="Arial" w:hAnsi="Arial" w:cs="Arial"/>
          <w:color w:val="auto"/>
          <w:sz w:val="20"/>
          <w:szCs w:val="20"/>
        </w:rPr>
        <w:t>regarding</w:t>
      </w:r>
      <w:r w:rsidRPr="004721C7">
        <w:rPr>
          <w:rFonts w:ascii="Arial" w:hAnsi="Arial" w:cs="Arial"/>
          <w:color w:val="auto"/>
          <w:sz w:val="20"/>
          <w:szCs w:val="20"/>
        </w:rPr>
        <w:t xml:space="preserve"> </w:t>
      </w:r>
      <w:r w:rsidR="00625461" w:rsidRPr="004721C7">
        <w:rPr>
          <w:rFonts w:ascii="Arial" w:hAnsi="Arial" w:cs="Arial"/>
          <w:color w:val="auto"/>
          <w:sz w:val="20"/>
          <w:szCs w:val="20"/>
        </w:rPr>
        <w:t xml:space="preserve">the potential </w:t>
      </w:r>
      <w:r w:rsidRPr="004721C7">
        <w:rPr>
          <w:rFonts w:ascii="Arial" w:hAnsi="Arial" w:cs="Arial"/>
          <w:color w:val="auto"/>
          <w:sz w:val="20"/>
          <w:szCs w:val="20"/>
        </w:rPr>
        <w:t>development</w:t>
      </w:r>
      <w:r w:rsidR="00283792" w:rsidRPr="004721C7">
        <w:rPr>
          <w:rFonts w:ascii="Arial" w:hAnsi="Arial" w:cs="Arial"/>
          <w:color w:val="auto"/>
          <w:sz w:val="20"/>
          <w:szCs w:val="20"/>
        </w:rPr>
        <w:t xml:space="preserve"> and implementation of</w:t>
      </w:r>
      <w:r w:rsidR="00625461" w:rsidRPr="004721C7">
        <w:rPr>
          <w:rFonts w:ascii="Arial" w:hAnsi="Arial" w:cs="Arial"/>
          <w:color w:val="auto"/>
          <w:sz w:val="20"/>
          <w:szCs w:val="20"/>
        </w:rPr>
        <w:t xml:space="preserve"> a Teen Court Program in XXXX County, WV.</w:t>
      </w:r>
      <w:r w:rsidR="00F068DF">
        <w:rPr>
          <w:rFonts w:ascii="Arial" w:hAnsi="Arial" w:cs="Arial"/>
          <w:color w:val="auto"/>
          <w:sz w:val="20"/>
          <w:szCs w:val="20"/>
        </w:rPr>
        <w:t xml:space="preserve"> </w:t>
      </w:r>
      <w:r w:rsidR="00625461" w:rsidRPr="004721C7">
        <w:rPr>
          <w:rFonts w:ascii="Arial" w:hAnsi="Arial" w:cs="Arial"/>
          <w:color w:val="auto"/>
          <w:sz w:val="20"/>
          <w:szCs w:val="20"/>
        </w:rPr>
        <w:t>XXXX C</w:t>
      </w:r>
      <w:r w:rsidR="00283792" w:rsidRPr="004721C7">
        <w:rPr>
          <w:rFonts w:ascii="Arial" w:hAnsi="Arial" w:cs="Arial"/>
          <w:color w:val="auto"/>
          <w:sz w:val="20"/>
          <w:szCs w:val="20"/>
        </w:rPr>
        <w:t>ircuit</w:t>
      </w:r>
      <w:r w:rsidR="00625461" w:rsidRPr="004721C7">
        <w:rPr>
          <w:rFonts w:ascii="Arial" w:hAnsi="Arial" w:cs="Arial"/>
          <w:color w:val="auto"/>
          <w:sz w:val="20"/>
          <w:szCs w:val="20"/>
        </w:rPr>
        <w:t xml:space="preserve"> Judge, XXXX </w:t>
      </w:r>
      <w:proofErr w:type="spellStart"/>
      <w:r w:rsidR="00625461" w:rsidRPr="004721C7">
        <w:rPr>
          <w:rFonts w:ascii="Arial" w:hAnsi="Arial" w:cs="Arial"/>
          <w:color w:val="auto"/>
          <w:sz w:val="20"/>
          <w:szCs w:val="20"/>
        </w:rPr>
        <w:t>XXXX</w:t>
      </w:r>
      <w:proofErr w:type="spellEnd"/>
      <w:r w:rsidR="00625461" w:rsidRPr="004721C7">
        <w:rPr>
          <w:rFonts w:ascii="Arial" w:hAnsi="Arial" w:cs="Arial"/>
          <w:color w:val="auto"/>
          <w:sz w:val="20"/>
          <w:szCs w:val="20"/>
        </w:rPr>
        <w:t xml:space="preserve"> (herein referred to as “</w:t>
      </w:r>
      <w:r w:rsidR="007342FB" w:rsidRPr="004721C7">
        <w:rPr>
          <w:rFonts w:ascii="Arial" w:hAnsi="Arial" w:cs="Arial"/>
          <w:color w:val="auto"/>
          <w:sz w:val="20"/>
          <w:szCs w:val="20"/>
        </w:rPr>
        <w:t>Judge</w:t>
      </w:r>
      <w:r w:rsidR="00625461" w:rsidRPr="004721C7">
        <w:rPr>
          <w:rFonts w:ascii="Arial" w:hAnsi="Arial" w:cs="Arial"/>
          <w:color w:val="auto"/>
          <w:sz w:val="20"/>
          <w:szCs w:val="20"/>
        </w:rPr>
        <w:t xml:space="preserve">”) and XXXX </w:t>
      </w:r>
      <w:proofErr w:type="spellStart"/>
      <w:r w:rsidR="00625461" w:rsidRPr="004721C7">
        <w:rPr>
          <w:rFonts w:ascii="Arial" w:hAnsi="Arial" w:cs="Arial"/>
          <w:color w:val="auto"/>
          <w:sz w:val="20"/>
          <w:szCs w:val="20"/>
        </w:rPr>
        <w:t>XXXX</w:t>
      </w:r>
      <w:proofErr w:type="spellEnd"/>
      <w:r w:rsidR="00625461" w:rsidRPr="004721C7">
        <w:rPr>
          <w:rFonts w:ascii="Arial" w:hAnsi="Arial" w:cs="Arial"/>
          <w:color w:val="auto"/>
          <w:sz w:val="20"/>
          <w:szCs w:val="20"/>
        </w:rPr>
        <w:t xml:space="preserve"> (herein referred to as “</w:t>
      </w:r>
      <w:r w:rsidR="007342FB" w:rsidRPr="004721C7">
        <w:rPr>
          <w:rFonts w:ascii="Arial" w:hAnsi="Arial" w:cs="Arial"/>
          <w:color w:val="auto"/>
          <w:sz w:val="20"/>
          <w:szCs w:val="20"/>
        </w:rPr>
        <w:t>Agency</w:t>
      </w:r>
      <w:r w:rsidR="004839B6" w:rsidRPr="004721C7">
        <w:rPr>
          <w:rFonts w:ascii="Arial" w:hAnsi="Arial" w:cs="Arial"/>
          <w:color w:val="auto"/>
          <w:sz w:val="20"/>
          <w:szCs w:val="20"/>
        </w:rPr>
        <w:t>”) agree</w:t>
      </w:r>
      <w:r w:rsidR="00283792" w:rsidRPr="004721C7">
        <w:rPr>
          <w:rFonts w:ascii="Arial" w:hAnsi="Arial" w:cs="Arial"/>
          <w:color w:val="auto"/>
          <w:sz w:val="20"/>
          <w:szCs w:val="20"/>
        </w:rPr>
        <w:t xml:space="preserve"> t</w:t>
      </w:r>
      <w:r w:rsidR="00625461" w:rsidRPr="004721C7">
        <w:rPr>
          <w:rFonts w:ascii="Arial" w:hAnsi="Arial" w:cs="Arial"/>
          <w:color w:val="auto"/>
          <w:sz w:val="20"/>
          <w:szCs w:val="20"/>
        </w:rPr>
        <w:t xml:space="preserve">o </w:t>
      </w:r>
      <w:r w:rsidR="00283792" w:rsidRPr="004721C7">
        <w:rPr>
          <w:rFonts w:ascii="Arial" w:hAnsi="Arial" w:cs="Arial"/>
          <w:color w:val="auto"/>
          <w:sz w:val="20"/>
          <w:szCs w:val="20"/>
        </w:rPr>
        <w:t>the following:</w:t>
      </w:r>
    </w:p>
    <w:p w:rsidR="00782B19" w:rsidRPr="004721C7" w:rsidRDefault="00782B19" w:rsidP="004721C7">
      <w:pPr>
        <w:pStyle w:val="bodytext"/>
        <w:spacing w:before="0" w:beforeAutospacing="0" w:after="0" w:afterAutospacing="0"/>
        <w:rPr>
          <w:rFonts w:ascii="Arial" w:hAnsi="Arial" w:cs="Arial"/>
          <w:color w:val="auto"/>
          <w:sz w:val="20"/>
          <w:szCs w:val="20"/>
          <w:u w:val="single"/>
        </w:rPr>
      </w:pPr>
      <w:r w:rsidRPr="004721C7">
        <w:rPr>
          <w:rFonts w:ascii="Arial" w:hAnsi="Arial" w:cs="Arial"/>
          <w:b/>
          <w:bCs/>
          <w:color w:val="auto"/>
          <w:sz w:val="20"/>
          <w:szCs w:val="20"/>
          <w:u w:val="single"/>
        </w:rPr>
        <w:t>Description of work:</w:t>
      </w:r>
    </w:p>
    <w:p w:rsidR="00AC12E9" w:rsidRPr="004721C7" w:rsidRDefault="007342FB" w:rsidP="004721C7">
      <w:pPr>
        <w:pStyle w:val="BodyText0"/>
        <w:spacing w:after="0" w:line="240" w:lineRule="auto"/>
        <w:ind w:left="0"/>
        <w:jc w:val="left"/>
      </w:pPr>
      <w:r w:rsidRPr="004721C7">
        <w:rPr>
          <w:rFonts w:cs="Arial"/>
        </w:rPr>
        <w:t xml:space="preserve">In accordance with West Virginia Code §49-5-13(d), XXXX is investigating the </w:t>
      </w:r>
      <w:r w:rsidR="00EC7497" w:rsidRPr="004721C7">
        <w:rPr>
          <w:rFonts w:cs="Arial"/>
        </w:rPr>
        <w:t xml:space="preserve">feasibility of implementing </w:t>
      </w:r>
      <w:r w:rsidRPr="004721C7">
        <w:rPr>
          <w:rFonts w:cs="Arial"/>
        </w:rPr>
        <w:t>a Teen Court in XXXX County</w:t>
      </w:r>
      <w:r w:rsidR="00AC12E9" w:rsidRPr="004721C7">
        <w:rPr>
          <w:rFonts w:cs="Arial"/>
        </w:rPr>
        <w:t>.</w:t>
      </w:r>
      <w:r w:rsidR="00F068DF">
        <w:rPr>
          <w:rFonts w:cs="Arial"/>
        </w:rPr>
        <w:t xml:space="preserve"> </w:t>
      </w:r>
      <w:r w:rsidR="00AC12E9" w:rsidRPr="004721C7">
        <w:rPr>
          <w:rFonts w:cs="Arial"/>
        </w:rPr>
        <w:t xml:space="preserve">With the assistance of the West Virginia Teen Court Association, the Agency is hoping to </w:t>
      </w:r>
      <w:r w:rsidR="00AC12E9" w:rsidRPr="004721C7">
        <w:t>increase the capacity of our current juvenile justice system throughout West Virginia by allowing youth to participate in a positive pe</w:t>
      </w:r>
      <w:r w:rsidR="00283792" w:rsidRPr="004721C7">
        <w:t>er pressure prevention system (Teen C</w:t>
      </w:r>
      <w:r w:rsidR="00AC12E9" w:rsidRPr="004721C7">
        <w:t>ourt), and</w:t>
      </w:r>
      <w:r w:rsidR="00F068DF">
        <w:t xml:space="preserve"> </w:t>
      </w:r>
      <w:r w:rsidR="00283792" w:rsidRPr="004721C7">
        <w:t xml:space="preserve">which will </w:t>
      </w:r>
      <w:r w:rsidR="00AC12E9" w:rsidRPr="004721C7">
        <w:t xml:space="preserve">serve as an early intervention tool to hold first time misdemeanor </w:t>
      </w:r>
      <w:r w:rsidR="00EC7497" w:rsidRPr="004721C7">
        <w:t xml:space="preserve">and certain status </w:t>
      </w:r>
      <w:r w:rsidR="00AC12E9" w:rsidRPr="004721C7">
        <w:t>offenders accountable for their actions in an efficie</w:t>
      </w:r>
      <w:r w:rsidR="00283792" w:rsidRPr="004721C7">
        <w:t>nt and effective manner.</w:t>
      </w:r>
      <w:r w:rsidR="00F068DF">
        <w:t xml:space="preserve"> </w:t>
      </w:r>
      <w:r w:rsidR="00283792" w:rsidRPr="004721C7">
        <w:t>Teen C</w:t>
      </w:r>
      <w:r w:rsidR="00AC12E9" w:rsidRPr="004721C7">
        <w:t>ourt programs are shown to be an effective tool in preventing youth risk behaviors, and also an effective tool in keeping substance related issues to a minimum.</w:t>
      </w:r>
      <w:r w:rsidR="00F068DF">
        <w:t xml:space="preserve"> </w:t>
      </w:r>
      <w:r w:rsidR="00AC12E9" w:rsidRPr="004721C7">
        <w:t xml:space="preserve">This meaningful forum also allows participants the ability to learn and practice new skills with a “hands-on” approach and will create new avenues for </w:t>
      </w:r>
      <w:r w:rsidR="00AC12E9" w:rsidRPr="004721C7">
        <w:rPr>
          <w:bCs/>
        </w:rPr>
        <w:t>building ties between youth and the community</w:t>
      </w:r>
      <w:r w:rsidR="00AC12E9" w:rsidRPr="004721C7">
        <w:t>.</w:t>
      </w:r>
    </w:p>
    <w:p w:rsidR="00283792" w:rsidRPr="004721C7" w:rsidRDefault="00283792" w:rsidP="004721C7">
      <w:pPr>
        <w:pStyle w:val="BodyText0"/>
        <w:spacing w:after="0" w:line="240" w:lineRule="auto"/>
        <w:ind w:left="0"/>
        <w:jc w:val="left"/>
        <w:rPr>
          <w:rFonts w:cs="Arial"/>
        </w:rPr>
      </w:pPr>
    </w:p>
    <w:p w:rsidR="0000114F" w:rsidRPr="004721C7" w:rsidRDefault="0000114F" w:rsidP="004721C7">
      <w:pPr>
        <w:pStyle w:val="arialbasic"/>
        <w:spacing w:before="0" w:beforeAutospacing="0" w:after="0" w:afterAutospacing="0"/>
        <w:rPr>
          <w:color w:val="auto"/>
          <w:sz w:val="20"/>
          <w:szCs w:val="20"/>
        </w:rPr>
      </w:pPr>
      <w:r w:rsidRPr="004721C7">
        <w:rPr>
          <w:color w:val="auto"/>
          <w:sz w:val="20"/>
          <w:szCs w:val="20"/>
        </w:rPr>
        <w:t>In the next nine (9) months, the Agency will research and analyze various strategies for the potential development of a Teen Court Program in</w:t>
      </w:r>
      <w:r w:rsidRPr="004721C7">
        <w:rPr>
          <w:b/>
          <w:color w:val="auto"/>
          <w:sz w:val="20"/>
          <w:szCs w:val="20"/>
        </w:rPr>
        <w:t xml:space="preserve"> XXXXX</w:t>
      </w:r>
      <w:r w:rsidRPr="004721C7">
        <w:rPr>
          <w:color w:val="auto"/>
          <w:sz w:val="20"/>
          <w:szCs w:val="20"/>
        </w:rPr>
        <w:t xml:space="preserve"> County.</w:t>
      </w:r>
      <w:r w:rsidR="00F068DF">
        <w:rPr>
          <w:color w:val="auto"/>
          <w:sz w:val="20"/>
          <w:szCs w:val="20"/>
        </w:rPr>
        <w:t xml:space="preserve"> </w:t>
      </w:r>
      <w:r w:rsidRPr="004721C7">
        <w:rPr>
          <w:color w:val="auto"/>
          <w:sz w:val="20"/>
          <w:szCs w:val="20"/>
        </w:rPr>
        <w:t>Part of this developmen</w:t>
      </w:r>
      <w:r w:rsidR="0043303E" w:rsidRPr="004721C7">
        <w:rPr>
          <w:color w:val="auto"/>
          <w:sz w:val="20"/>
          <w:szCs w:val="20"/>
        </w:rPr>
        <w:t>tal process will include, but is</w:t>
      </w:r>
      <w:r w:rsidRPr="004721C7">
        <w:rPr>
          <w:color w:val="auto"/>
          <w:sz w:val="20"/>
          <w:szCs w:val="20"/>
        </w:rPr>
        <w:t xml:space="preserve"> not limited to the following</w:t>
      </w:r>
      <w:r w:rsidR="00283792" w:rsidRPr="004721C7">
        <w:rPr>
          <w:color w:val="auto"/>
          <w:sz w:val="20"/>
          <w:szCs w:val="20"/>
        </w:rPr>
        <w:t>,</w:t>
      </w:r>
    </w:p>
    <w:p w:rsidR="00283792" w:rsidRPr="004721C7" w:rsidRDefault="00283792" w:rsidP="004721C7">
      <w:pPr>
        <w:pStyle w:val="arialbasic"/>
        <w:spacing w:before="0" w:beforeAutospacing="0" w:after="0" w:afterAutospacing="0"/>
        <w:rPr>
          <w:b/>
          <w:color w:val="auto"/>
          <w:sz w:val="20"/>
          <w:szCs w:val="20"/>
          <w:u w:val="single"/>
        </w:rPr>
      </w:pPr>
    </w:p>
    <w:p w:rsidR="0000114F" w:rsidRPr="004721C7" w:rsidRDefault="0000114F" w:rsidP="004721C7">
      <w:pPr>
        <w:numPr>
          <w:ilvl w:val="0"/>
          <w:numId w:val="1"/>
        </w:numPr>
        <w:tabs>
          <w:tab w:val="clear" w:pos="720"/>
        </w:tabs>
        <w:jc w:val="both"/>
        <w:rPr>
          <w:rFonts w:ascii="Arial" w:hAnsi="Arial" w:cs="Arial"/>
          <w:sz w:val="20"/>
          <w:szCs w:val="20"/>
        </w:rPr>
      </w:pPr>
      <w:r w:rsidRPr="004721C7">
        <w:rPr>
          <w:rFonts w:ascii="Arial" w:hAnsi="Arial" w:cs="Arial"/>
          <w:bCs/>
          <w:sz w:val="20"/>
          <w:szCs w:val="20"/>
        </w:rPr>
        <w:t xml:space="preserve">Collection of Key “Letters of Working Agreement” between County Judge and County Probation Officer - </w:t>
      </w:r>
      <w:r w:rsidRPr="004721C7">
        <w:rPr>
          <w:rFonts w:ascii="Arial" w:hAnsi="Arial" w:cs="Arial"/>
          <w:b/>
          <w:bCs/>
          <w:sz w:val="20"/>
          <w:szCs w:val="20"/>
        </w:rPr>
        <w:t>MANDATORY</w:t>
      </w:r>
    </w:p>
    <w:p w:rsidR="0000114F" w:rsidRPr="004721C7" w:rsidRDefault="0000114F" w:rsidP="004721C7">
      <w:pPr>
        <w:numPr>
          <w:ilvl w:val="0"/>
          <w:numId w:val="1"/>
        </w:numPr>
        <w:tabs>
          <w:tab w:val="clear" w:pos="720"/>
        </w:tabs>
        <w:jc w:val="both"/>
        <w:rPr>
          <w:rFonts w:ascii="Arial" w:hAnsi="Arial" w:cs="Arial"/>
          <w:sz w:val="20"/>
          <w:szCs w:val="20"/>
        </w:rPr>
      </w:pPr>
      <w:r w:rsidRPr="004721C7">
        <w:rPr>
          <w:rFonts w:ascii="Arial" w:hAnsi="Arial" w:cs="Arial"/>
          <w:sz w:val="20"/>
          <w:szCs w:val="20"/>
        </w:rPr>
        <w:t xml:space="preserve">Documentation to show </w:t>
      </w:r>
      <w:r w:rsidRPr="004721C7">
        <w:rPr>
          <w:rFonts w:ascii="Arial" w:hAnsi="Arial" w:cs="Arial"/>
          <w:b/>
          <w:bCs/>
          <w:sz w:val="20"/>
          <w:szCs w:val="20"/>
        </w:rPr>
        <w:t xml:space="preserve">level of participation by local community leaders </w:t>
      </w:r>
      <w:r w:rsidRPr="004721C7">
        <w:rPr>
          <w:rFonts w:ascii="Arial" w:hAnsi="Arial" w:cs="Arial"/>
          <w:bCs/>
          <w:sz w:val="20"/>
          <w:szCs w:val="20"/>
        </w:rPr>
        <w:t>(judges, probation officers, youth, etc.)</w:t>
      </w:r>
      <w:r w:rsidRPr="004721C7">
        <w:rPr>
          <w:rFonts w:ascii="Arial" w:hAnsi="Arial" w:cs="Arial"/>
          <w:sz w:val="20"/>
          <w:szCs w:val="20"/>
        </w:rPr>
        <w:t>, attendance rates, diversity of membership, and satisfaction with the Teen Court process.</w:t>
      </w:r>
    </w:p>
    <w:p w:rsidR="0000114F" w:rsidRPr="004721C7" w:rsidRDefault="0000114F" w:rsidP="004721C7">
      <w:pPr>
        <w:numPr>
          <w:ilvl w:val="0"/>
          <w:numId w:val="1"/>
        </w:numPr>
        <w:tabs>
          <w:tab w:val="clear" w:pos="720"/>
        </w:tabs>
        <w:jc w:val="both"/>
        <w:rPr>
          <w:rFonts w:ascii="Arial" w:hAnsi="Arial" w:cs="Arial"/>
          <w:sz w:val="20"/>
          <w:szCs w:val="20"/>
        </w:rPr>
      </w:pPr>
      <w:r w:rsidRPr="004721C7">
        <w:rPr>
          <w:rFonts w:ascii="Arial" w:hAnsi="Arial" w:cs="Arial"/>
          <w:b/>
          <w:bCs/>
          <w:sz w:val="20"/>
          <w:szCs w:val="20"/>
        </w:rPr>
        <w:t>Formation of an Advisory Group consisting of key stakeholders.</w:t>
      </w:r>
      <w:r w:rsidR="00F068DF">
        <w:rPr>
          <w:rFonts w:ascii="Arial" w:hAnsi="Arial" w:cs="Arial"/>
          <w:b/>
          <w:bCs/>
          <w:sz w:val="20"/>
          <w:szCs w:val="20"/>
        </w:rPr>
        <w:t xml:space="preserve"> </w:t>
      </w:r>
      <w:r w:rsidRPr="004721C7">
        <w:rPr>
          <w:rFonts w:ascii="Arial" w:hAnsi="Arial" w:cs="Arial"/>
          <w:sz w:val="20"/>
          <w:szCs w:val="20"/>
        </w:rPr>
        <w:t xml:space="preserve">At least one member </w:t>
      </w:r>
      <w:r w:rsidR="004E2E77" w:rsidRPr="004721C7">
        <w:rPr>
          <w:rFonts w:ascii="Arial" w:hAnsi="Arial" w:cs="Arial"/>
          <w:sz w:val="20"/>
          <w:szCs w:val="20"/>
        </w:rPr>
        <w:t xml:space="preserve">per each </w:t>
      </w:r>
      <w:r w:rsidRPr="004721C7">
        <w:rPr>
          <w:rFonts w:ascii="Arial" w:hAnsi="Arial" w:cs="Arial"/>
          <w:sz w:val="20"/>
          <w:szCs w:val="20"/>
        </w:rPr>
        <w:t>will represent youth, parents, the legal system, community-based organizations, religious affiliations, public heath, social services, youth-serving organizations, substance abuse treatment services, education, the media, and the business sector.</w:t>
      </w:r>
      <w:bookmarkStart w:id="0" w:name="_GoBack"/>
      <w:bookmarkEnd w:id="0"/>
    </w:p>
    <w:p w:rsidR="0000114F" w:rsidRPr="004721C7" w:rsidRDefault="00EC7497" w:rsidP="004721C7">
      <w:pPr>
        <w:numPr>
          <w:ilvl w:val="0"/>
          <w:numId w:val="1"/>
        </w:numPr>
        <w:tabs>
          <w:tab w:val="clear" w:pos="720"/>
        </w:tabs>
        <w:jc w:val="both"/>
        <w:rPr>
          <w:rFonts w:ascii="Arial" w:hAnsi="Arial" w:cs="Arial"/>
          <w:sz w:val="20"/>
          <w:szCs w:val="20"/>
        </w:rPr>
      </w:pPr>
      <w:r w:rsidRPr="004721C7">
        <w:rPr>
          <w:rFonts w:ascii="Arial" w:hAnsi="Arial" w:cs="Arial"/>
          <w:bCs/>
          <w:sz w:val="20"/>
          <w:szCs w:val="20"/>
        </w:rPr>
        <w:t>Advocate</w:t>
      </w:r>
      <w:r w:rsidR="0000114F" w:rsidRPr="004721C7">
        <w:rPr>
          <w:rFonts w:ascii="Arial" w:hAnsi="Arial" w:cs="Arial"/>
          <w:bCs/>
          <w:sz w:val="20"/>
          <w:szCs w:val="20"/>
        </w:rPr>
        <w:t xml:space="preserve"> for the $5.00 fee for Teen Court operations through the local County Commission.</w:t>
      </w:r>
      <w:r w:rsidR="00F068DF">
        <w:rPr>
          <w:rFonts w:ascii="Arial" w:hAnsi="Arial" w:cs="Arial"/>
          <w:bCs/>
          <w:sz w:val="20"/>
          <w:szCs w:val="20"/>
        </w:rPr>
        <w:t xml:space="preserve"> </w:t>
      </w:r>
      <w:r w:rsidR="0000114F" w:rsidRPr="004721C7">
        <w:rPr>
          <w:rFonts w:ascii="Arial" w:hAnsi="Arial" w:cs="Arial"/>
          <w:b/>
          <w:bCs/>
          <w:sz w:val="20"/>
          <w:szCs w:val="20"/>
        </w:rPr>
        <w:t>XXXX</w:t>
      </w:r>
      <w:r w:rsidR="0000114F" w:rsidRPr="004721C7">
        <w:rPr>
          <w:rFonts w:ascii="Arial" w:hAnsi="Arial" w:cs="Arial"/>
          <w:bCs/>
          <w:sz w:val="20"/>
          <w:szCs w:val="20"/>
        </w:rPr>
        <w:t xml:space="preserve"> </w:t>
      </w:r>
      <w:r w:rsidR="0000114F" w:rsidRPr="004721C7">
        <w:rPr>
          <w:rFonts w:ascii="Arial" w:hAnsi="Arial" w:cs="Arial"/>
          <w:sz w:val="20"/>
          <w:szCs w:val="20"/>
        </w:rPr>
        <w:t>County understands that per §49-5-13d of the WV State Code</w:t>
      </w:r>
      <w:r w:rsidR="00283792" w:rsidRPr="004721C7">
        <w:rPr>
          <w:rFonts w:ascii="Arial" w:hAnsi="Arial" w:cs="Arial"/>
          <w:sz w:val="20"/>
          <w:szCs w:val="20"/>
        </w:rPr>
        <w:t xml:space="preserve"> </w:t>
      </w:r>
      <w:r w:rsidR="00283792" w:rsidRPr="00EC3F4D">
        <w:rPr>
          <w:rFonts w:ascii="Arial" w:hAnsi="Arial" w:cs="Arial"/>
          <w:b/>
          <w:sz w:val="20"/>
          <w:szCs w:val="20"/>
        </w:rPr>
        <w:t>it</w:t>
      </w:r>
      <w:r w:rsidR="0000114F" w:rsidRPr="00EC3F4D">
        <w:rPr>
          <w:rFonts w:ascii="Arial" w:hAnsi="Arial" w:cs="Arial"/>
          <w:b/>
          <w:sz w:val="20"/>
          <w:szCs w:val="20"/>
        </w:rPr>
        <w:t xml:space="preserve"> </w:t>
      </w:r>
      <w:r w:rsidR="00283792" w:rsidRPr="00EC3F4D">
        <w:rPr>
          <w:rFonts w:ascii="Arial" w:hAnsi="Arial" w:cs="Arial"/>
          <w:b/>
          <w:sz w:val="20"/>
          <w:szCs w:val="20"/>
        </w:rPr>
        <w:t>is</w:t>
      </w:r>
      <w:r w:rsidR="0000114F" w:rsidRPr="004721C7">
        <w:rPr>
          <w:rFonts w:ascii="Arial" w:hAnsi="Arial" w:cs="Arial"/>
          <w:sz w:val="20"/>
          <w:szCs w:val="20"/>
        </w:rPr>
        <w:t xml:space="preserve"> authorized and will work to adopt a mandatory fee of up to $5.00.</w:t>
      </w:r>
      <w:r w:rsidR="00F068DF">
        <w:rPr>
          <w:rFonts w:ascii="Arial" w:hAnsi="Arial" w:cs="Arial"/>
          <w:sz w:val="20"/>
          <w:szCs w:val="20"/>
        </w:rPr>
        <w:t xml:space="preserve"> </w:t>
      </w:r>
      <w:r w:rsidR="0000114F" w:rsidRPr="004721C7">
        <w:rPr>
          <w:rFonts w:ascii="Arial" w:hAnsi="Arial" w:cs="Arial"/>
          <w:sz w:val="20"/>
          <w:szCs w:val="20"/>
        </w:rPr>
        <w:t>Any mandatory fee established by a county commission or city council in accordance with the provisions of this subsection shall be paid by the defendant on a judgment of guilty or a plea of nolo contendere for each violation committed in the county or municipality of any felony, misdemeanor or any local ordinance, including traffic violations and moving violations but excluding municipal parking ordinances.</w:t>
      </w:r>
      <w:r w:rsidR="00F068DF">
        <w:rPr>
          <w:rFonts w:ascii="Arial" w:hAnsi="Arial" w:cs="Arial"/>
          <w:sz w:val="20"/>
          <w:szCs w:val="20"/>
        </w:rPr>
        <w:t xml:space="preserve"> </w:t>
      </w:r>
    </w:p>
    <w:p w:rsidR="0000114F" w:rsidRPr="004721C7" w:rsidRDefault="0000114F" w:rsidP="004721C7">
      <w:pPr>
        <w:numPr>
          <w:ilvl w:val="0"/>
          <w:numId w:val="1"/>
        </w:numPr>
        <w:tabs>
          <w:tab w:val="clear" w:pos="720"/>
        </w:tabs>
        <w:jc w:val="both"/>
        <w:rPr>
          <w:rFonts w:ascii="Arial" w:hAnsi="Arial" w:cs="Arial"/>
          <w:sz w:val="20"/>
          <w:szCs w:val="20"/>
        </w:rPr>
      </w:pPr>
      <w:r w:rsidRPr="004721C7">
        <w:rPr>
          <w:rFonts w:ascii="Arial" w:hAnsi="Arial" w:cs="Arial"/>
          <w:bCs/>
          <w:sz w:val="20"/>
          <w:szCs w:val="20"/>
        </w:rPr>
        <w:t>Identification of other key possible funding sources</w:t>
      </w:r>
    </w:p>
    <w:p w:rsidR="0000114F" w:rsidRPr="004721C7" w:rsidRDefault="0000114F" w:rsidP="004721C7">
      <w:pPr>
        <w:jc w:val="both"/>
        <w:rPr>
          <w:rFonts w:ascii="Arial" w:hAnsi="Arial" w:cs="Arial"/>
          <w:bCs/>
          <w:sz w:val="20"/>
          <w:szCs w:val="20"/>
        </w:rPr>
      </w:pPr>
    </w:p>
    <w:p w:rsidR="0000114F" w:rsidRPr="004721C7" w:rsidRDefault="00EC7497" w:rsidP="004721C7">
      <w:pPr>
        <w:jc w:val="both"/>
        <w:rPr>
          <w:rFonts w:ascii="Arial" w:hAnsi="Arial" w:cs="Arial"/>
          <w:bCs/>
          <w:sz w:val="20"/>
          <w:szCs w:val="20"/>
        </w:rPr>
      </w:pPr>
      <w:r w:rsidRPr="004721C7">
        <w:rPr>
          <w:rFonts w:ascii="Arial" w:hAnsi="Arial" w:cs="Arial"/>
          <w:bCs/>
          <w:sz w:val="20"/>
          <w:szCs w:val="20"/>
        </w:rPr>
        <w:t xml:space="preserve">In return, I </w:t>
      </w:r>
      <w:r w:rsidRPr="004721C7">
        <w:rPr>
          <w:rFonts w:ascii="Arial" w:hAnsi="Arial" w:cs="Arial"/>
          <w:b/>
          <w:bCs/>
          <w:sz w:val="20"/>
          <w:szCs w:val="20"/>
        </w:rPr>
        <w:t>XXXX</w:t>
      </w:r>
      <w:r w:rsidRPr="004721C7">
        <w:rPr>
          <w:rFonts w:ascii="Arial" w:hAnsi="Arial" w:cs="Arial"/>
          <w:bCs/>
          <w:sz w:val="20"/>
          <w:szCs w:val="20"/>
        </w:rPr>
        <w:t>, Circuit Judge, agree</w:t>
      </w:r>
      <w:r w:rsidR="0000114F" w:rsidRPr="004721C7">
        <w:rPr>
          <w:rFonts w:ascii="Arial" w:hAnsi="Arial" w:cs="Arial"/>
          <w:bCs/>
          <w:sz w:val="20"/>
          <w:szCs w:val="20"/>
        </w:rPr>
        <w:t xml:space="preserve"> to </w:t>
      </w:r>
      <w:r w:rsidRPr="004721C7">
        <w:rPr>
          <w:rFonts w:ascii="Arial" w:hAnsi="Arial" w:cs="Arial"/>
          <w:bCs/>
          <w:sz w:val="20"/>
          <w:szCs w:val="20"/>
        </w:rPr>
        <w:t>refer youth</w:t>
      </w:r>
      <w:r w:rsidR="00283792" w:rsidRPr="004721C7">
        <w:rPr>
          <w:rFonts w:ascii="Arial" w:hAnsi="Arial" w:cs="Arial"/>
          <w:bCs/>
          <w:sz w:val="20"/>
          <w:szCs w:val="20"/>
        </w:rPr>
        <w:t>, as appropriate,</w:t>
      </w:r>
      <w:r w:rsidRPr="004721C7">
        <w:rPr>
          <w:rFonts w:ascii="Arial" w:hAnsi="Arial" w:cs="Arial"/>
          <w:bCs/>
          <w:sz w:val="20"/>
          <w:szCs w:val="20"/>
        </w:rPr>
        <w:t xml:space="preserve"> directly to the Teen Court program or issue </w:t>
      </w:r>
      <w:r w:rsidR="0000114F" w:rsidRPr="004721C7">
        <w:rPr>
          <w:rFonts w:ascii="Arial" w:hAnsi="Arial" w:cs="Arial"/>
          <w:bCs/>
          <w:sz w:val="20"/>
          <w:szCs w:val="20"/>
        </w:rPr>
        <w:t>an “Administrative Order” (</w:t>
      </w:r>
      <w:r w:rsidR="00283792" w:rsidRPr="004721C7">
        <w:rPr>
          <w:rFonts w:ascii="Arial" w:hAnsi="Arial" w:cs="Arial"/>
          <w:bCs/>
          <w:sz w:val="20"/>
          <w:szCs w:val="20"/>
        </w:rPr>
        <w:t xml:space="preserve">sample </w:t>
      </w:r>
      <w:r w:rsidR="0000114F" w:rsidRPr="004721C7">
        <w:rPr>
          <w:rFonts w:ascii="Arial" w:hAnsi="Arial" w:cs="Arial"/>
          <w:bCs/>
          <w:sz w:val="20"/>
          <w:szCs w:val="20"/>
        </w:rPr>
        <w:t>attached) to the Chief Probation Officer in XXXX County that will allow cas</w:t>
      </w:r>
      <w:r w:rsidRPr="004721C7">
        <w:rPr>
          <w:rFonts w:ascii="Arial" w:hAnsi="Arial" w:cs="Arial"/>
          <w:bCs/>
          <w:sz w:val="20"/>
          <w:szCs w:val="20"/>
        </w:rPr>
        <w:t>es to be referred to Teen Court by the probation department.</w:t>
      </w:r>
      <w:r w:rsidR="00F068DF">
        <w:rPr>
          <w:rFonts w:ascii="Arial" w:hAnsi="Arial" w:cs="Arial"/>
          <w:bCs/>
          <w:sz w:val="20"/>
          <w:szCs w:val="20"/>
        </w:rPr>
        <w:t xml:space="preserve"> </w:t>
      </w:r>
    </w:p>
    <w:p w:rsidR="00782B19" w:rsidRPr="004721C7" w:rsidRDefault="00782B19" w:rsidP="004721C7">
      <w:pPr>
        <w:pStyle w:val="bodytext"/>
        <w:rPr>
          <w:rFonts w:ascii="Arial" w:hAnsi="Arial" w:cs="Arial"/>
          <w:color w:val="auto"/>
          <w:sz w:val="20"/>
          <w:szCs w:val="20"/>
        </w:rPr>
      </w:pPr>
      <w:r w:rsidRPr="004721C7">
        <w:rPr>
          <w:rFonts w:ascii="Arial" w:hAnsi="Arial" w:cs="Arial"/>
          <w:color w:val="auto"/>
          <w:sz w:val="20"/>
          <w:szCs w:val="20"/>
        </w:rPr>
        <w:t xml:space="preserve">Either </w:t>
      </w:r>
      <w:r w:rsidR="00EB3CA6" w:rsidRPr="004721C7">
        <w:rPr>
          <w:rFonts w:ascii="Arial" w:hAnsi="Arial" w:cs="Arial"/>
          <w:color w:val="auto"/>
          <w:sz w:val="20"/>
          <w:szCs w:val="20"/>
        </w:rPr>
        <w:t xml:space="preserve">Agency or Judge can </w:t>
      </w:r>
      <w:r w:rsidRPr="004721C7">
        <w:rPr>
          <w:rFonts w:ascii="Arial" w:hAnsi="Arial" w:cs="Arial"/>
          <w:color w:val="auto"/>
          <w:sz w:val="20"/>
          <w:szCs w:val="20"/>
        </w:rPr>
        <w:t xml:space="preserve">terminate this agreement for any reason at any time. </w:t>
      </w:r>
      <w:r w:rsidR="00EB3CA6" w:rsidRPr="004721C7">
        <w:rPr>
          <w:rFonts w:ascii="Arial" w:hAnsi="Arial" w:cs="Arial"/>
          <w:color w:val="auto"/>
          <w:sz w:val="20"/>
          <w:szCs w:val="20"/>
        </w:rPr>
        <w:t>Upon agreement of the objectives s</w:t>
      </w:r>
      <w:r w:rsidRPr="004721C7">
        <w:rPr>
          <w:rFonts w:ascii="Arial" w:hAnsi="Arial" w:cs="Arial"/>
          <w:color w:val="auto"/>
          <w:sz w:val="20"/>
          <w:szCs w:val="20"/>
        </w:rPr>
        <w:t>pelled out in this letter, please sign and date t</w:t>
      </w:r>
      <w:r w:rsidR="00EB3CA6" w:rsidRPr="004721C7">
        <w:rPr>
          <w:rFonts w:ascii="Arial" w:hAnsi="Arial" w:cs="Arial"/>
          <w:color w:val="auto"/>
          <w:sz w:val="20"/>
          <w:szCs w:val="20"/>
        </w:rPr>
        <w:t>wo copies. Return one copy to the Agency</w:t>
      </w:r>
      <w:r w:rsidRPr="004721C7">
        <w:rPr>
          <w:rFonts w:ascii="Arial" w:hAnsi="Arial" w:cs="Arial"/>
          <w:color w:val="auto"/>
          <w:sz w:val="20"/>
          <w:szCs w:val="20"/>
        </w:rPr>
        <w:t>, and retain one copy for files.</w:t>
      </w:r>
    </w:p>
    <w:p w:rsidR="004721C7" w:rsidRDefault="00197E29" w:rsidP="004721C7">
      <w:pPr>
        <w:rPr>
          <w:rFonts w:ascii="Arial" w:hAnsi="Arial" w:cs="Arial"/>
          <w:sz w:val="20"/>
          <w:szCs w:val="20"/>
        </w:rPr>
      </w:pPr>
      <w:r w:rsidRPr="004721C7">
        <w:rPr>
          <w:rFonts w:ascii="Arial" w:hAnsi="Arial" w:cs="Arial"/>
          <w:sz w:val="20"/>
          <w:szCs w:val="20"/>
        </w:rPr>
        <w:t>___________________________</w:t>
      </w:r>
      <w:r w:rsidRPr="004721C7">
        <w:rPr>
          <w:rFonts w:ascii="Arial" w:hAnsi="Arial" w:cs="Arial"/>
          <w:sz w:val="20"/>
          <w:szCs w:val="20"/>
        </w:rPr>
        <w:tab/>
      </w:r>
      <w:r w:rsidRPr="004721C7">
        <w:rPr>
          <w:rFonts w:ascii="Arial" w:hAnsi="Arial" w:cs="Arial"/>
          <w:sz w:val="20"/>
          <w:szCs w:val="20"/>
        </w:rPr>
        <w:tab/>
      </w:r>
      <w:r w:rsidRPr="004721C7">
        <w:rPr>
          <w:rFonts w:ascii="Arial" w:hAnsi="Arial" w:cs="Arial"/>
          <w:sz w:val="20"/>
          <w:szCs w:val="20"/>
        </w:rPr>
        <w:tab/>
      </w:r>
      <w:r w:rsidR="00025272">
        <w:rPr>
          <w:rFonts w:ascii="Arial" w:hAnsi="Arial" w:cs="Arial"/>
          <w:sz w:val="20"/>
          <w:szCs w:val="20"/>
        </w:rPr>
        <w:tab/>
      </w:r>
      <w:r w:rsidR="00E4796B" w:rsidRPr="004721C7">
        <w:rPr>
          <w:rFonts w:ascii="Arial" w:hAnsi="Arial" w:cs="Arial"/>
          <w:sz w:val="20"/>
          <w:szCs w:val="20"/>
        </w:rPr>
        <w:t xml:space="preserve">___________________________ </w:t>
      </w:r>
    </w:p>
    <w:p w:rsidR="00197E29" w:rsidRPr="004721C7" w:rsidRDefault="00197E29" w:rsidP="004721C7">
      <w:pPr>
        <w:rPr>
          <w:rFonts w:ascii="Arial" w:hAnsi="Arial" w:cs="Arial"/>
          <w:sz w:val="20"/>
          <w:szCs w:val="20"/>
        </w:rPr>
      </w:pPr>
      <w:r w:rsidRPr="004721C7">
        <w:rPr>
          <w:rFonts w:ascii="Arial" w:hAnsi="Arial" w:cs="Arial"/>
          <w:sz w:val="20"/>
          <w:szCs w:val="20"/>
        </w:rPr>
        <w:t>(JUDGE) XXXX</w:t>
      </w:r>
      <w:r w:rsidRPr="004721C7">
        <w:rPr>
          <w:rFonts w:ascii="Arial" w:hAnsi="Arial" w:cs="Arial"/>
          <w:sz w:val="20"/>
          <w:szCs w:val="20"/>
        </w:rPr>
        <w:tab/>
      </w:r>
      <w:r w:rsidRPr="004721C7">
        <w:rPr>
          <w:rFonts w:ascii="Arial" w:hAnsi="Arial" w:cs="Arial"/>
          <w:sz w:val="20"/>
          <w:szCs w:val="20"/>
        </w:rPr>
        <w:tab/>
      </w:r>
      <w:r w:rsidRPr="004721C7">
        <w:rPr>
          <w:rFonts w:ascii="Arial" w:hAnsi="Arial" w:cs="Arial"/>
          <w:sz w:val="20"/>
          <w:szCs w:val="20"/>
        </w:rPr>
        <w:tab/>
      </w:r>
      <w:r w:rsidRPr="004721C7">
        <w:rPr>
          <w:rFonts w:ascii="Arial" w:hAnsi="Arial" w:cs="Arial"/>
          <w:sz w:val="20"/>
          <w:szCs w:val="20"/>
        </w:rPr>
        <w:tab/>
      </w:r>
      <w:r w:rsidRPr="004721C7">
        <w:rPr>
          <w:rFonts w:ascii="Arial" w:hAnsi="Arial" w:cs="Arial"/>
          <w:sz w:val="20"/>
          <w:szCs w:val="20"/>
        </w:rPr>
        <w:tab/>
      </w:r>
      <w:r w:rsidRPr="004721C7">
        <w:rPr>
          <w:rFonts w:ascii="Arial" w:hAnsi="Arial" w:cs="Arial"/>
          <w:sz w:val="20"/>
          <w:szCs w:val="20"/>
        </w:rPr>
        <w:tab/>
      </w:r>
      <w:r w:rsidR="00025272">
        <w:rPr>
          <w:rFonts w:ascii="Arial" w:hAnsi="Arial" w:cs="Arial"/>
          <w:sz w:val="20"/>
          <w:szCs w:val="20"/>
        </w:rPr>
        <w:tab/>
      </w:r>
      <w:r w:rsidR="004721C7">
        <w:rPr>
          <w:rFonts w:ascii="Arial" w:hAnsi="Arial" w:cs="Arial"/>
          <w:sz w:val="20"/>
          <w:szCs w:val="20"/>
        </w:rPr>
        <w:t xml:space="preserve">(AGENCY) </w:t>
      </w:r>
      <w:r w:rsidRPr="004721C7">
        <w:rPr>
          <w:rFonts w:ascii="Arial" w:hAnsi="Arial" w:cs="Arial"/>
          <w:sz w:val="20"/>
          <w:szCs w:val="20"/>
        </w:rPr>
        <w:t xml:space="preserve">XXXX </w:t>
      </w:r>
    </w:p>
    <w:p w:rsidR="00197E29" w:rsidRPr="00025272" w:rsidRDefault="00025272" w:rsidP="004721C7">
      <w:pPr>
        <w:rPr>
          <w:rFonts w:ascii="Arial" w:hAnsi="Arial" w:cs="Arial"/>
          <w:b/>
          <w:sz w:val="22"/>
          <w:szCs w:val="22"/>
        </w:rPr>
      </w:pPr>
      <w:r>
        <w:rPr>
          <w:rFonts w:ascii="Arial" w:hAnsi="Arial" w:cs="Arial"/>
          <w:b/>
          <w:noProof/>
          <w:sz w:val="22"/>
          <w:szCs w:val="22"/>
        </w:rPr>
        <w:drawing>
          <wp:anchor distT="0" distB="0" distL="114300" distR="114300" simplePos="0" relativeHeight="251659264" behindDoc="0" locked="0" layoutInCell="1" allowOverlap="1" wp14:anchorId="4A6660FF" wp14:editId="54A3FE7D">
            <wp:simplePos x="0" y="0"/>
            <wp:positionH relativeFrom="margin">
              <wp:align>center</wp:align>
            </wp:positionH>
            <wp:positionV relativeFrom="margin">
              <wp:posOffset>8096580</wp:posOffset>
            </wp:positionV>
            <wp:extent cx="2162131" cy="69406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en Court_logo_final_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2131" cy="694067"/>
                    </a:xfrm>
                    <a:prstGeom prst="rect">
                      <a:avLst/>
                    </a:prstGeom>
                  </pic:spPr>
                </pic:pic>
              </a:graphicData>
            </a:graphic>
            <wp14:sizeRelH relativeFrom="margin">
              <wp14:pctWidth>0</wp14:pctWidth>
            </wp14:sizeRelH>
            <wp14:sizeRelV relativeFrom="margin">
              <wp14:pctHeight>0</wp14:pctHeight>
            </wp14:sizeRelV>
          </wp:anchor>
        </w:drawing>
      </w:r>
      <w:r w:rsidR="00197E29" w:rsidRPr="004721C7">
        <w:rPr>
          <w:rFonts w:ascii="Arial" w:hAnsi="Arial" w:cs="Arial"/>
          <w:sz w:val="20"/>
          <w:szCs w:val="20"/>
        </w:rPr>
        <w:t>XXXX County</w:t>
      </w:r>
      <w:r w:rsidR="00197E29" w:rsidRPr="004721C7">
        <w:rPr>
          <w:rFonts w:ascii="Arial" w:hAnsi="Arial" w:cs="Arial"/>
          <w:sz w:val="20"/>
          <w:szCs w:val="20"/>
        </w:rPr>
        <w:tab/>
      </w:r>
      <w:r w:rsidR="00197E29" w:rsidRPr="004721C7">
        <w:rPr>
          <w:rFonts w:ascii="Arial" w:hAnsi="Arial" w:cs="Arial"/>
          <w:sz w:val="20"/>
          <w:szCs w:val="20"/>
        </w:rPr>
        <w:tab/>
      </w:r>
      <w:r w:rsidR="00197E29" w:rsidRPr="004721C7">
        <w:rPr>
          <w:rFonts w:ascii="Arial" w:hAnsi="Arial" w:cs="Arial"/>
          <w:sz w:val="20"/>
          <w:szCs w:val="20"/>
        </w:rPr>
        <w:tab/>
      </w:r>
      <w:r w:rsidR="00197E29" w:rsidRPr="004721C7">
        <w:rPr>
          <w:rFonts w:ascii="Arial" w:hAnsi="Arial" w:cs="Arial"/>
          <w:sz w:val="20"/>
          <w:szCs w:val="20"/>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197E29" w:rsidRPr="004721C7">
        <w:rPr>
          <w:rFonts w:ascii="Arial" w:hAnsi="Arial" w:cs="Arial"/>
          <w:sz w:val="20"/>
          <w:szCs w:val="20"/>
        </w:rPr>
        <w:t>XXXX County</w:t>
      </w:r>
      <w:r w:rsidR="00197E29" w:rsidRPr="004721C7">
        <w:rPr>
          <w:rFonts w:ascii="Arial" w:hAnsi="Arial" w:cs="Arial"/>
          <w:sz w:val="20"/>
          <w:szCs w:val="20"/>
        </w:rPr>
        <w:tab/>
      </w:r>
    </w:p>
    <w:sectPr w:rsidR="00197E29" w:rsidRPr="00025272" w:rsidSect="004721C7">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7C6FE5"/>
    <w:multiLevelType w:val="hybridMultilevel"/>
    <w:tmpl w:val="032AC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3BE"/>
    <w:rsid w:val="0000114F"/>
    <w:rsid w:val="0000141F"/>
    <w:rsid w:val="000031F5"/>
    <w:rsid w:val="0000366F"/>
    <w:rsid w:val="00003A78"/>
    <w:rsid w:val="00010855"/>
    <w:rsid w:val="00012907"/>
    <w:rsid w:val="00015340"/>
    <w:rsid w:val="00016106"/>
    <w:rsid w:val="00020435"/>
    <w:rsid w:val="00022406"/>
    <w:rsid w:val="0002324B"/>
    <w:rsid w:val="00025272"/>
    <w:rsid w:val="00026183"/>
    <w:rsid w:val="000263CD"/>
    <w:rsid w:val="000275BF"/>
    <w:rsid w:val="000317CF"/>
    <w:rsid w:val="00033D43"/>
    <w:rsid w:val="000341DB"/>
    <w:rsid w:val="00037817"/>
    <w:rsid w:val="00037F7E"/>
    <w:rsid w:val="00045220"/>
    <w:rsid w:val="00050BCD"/>
    <w:rsid w:val="00052F22"/>
    <w:rsid w:val="00053CEE"/>
    <w:rsid w:val="00061426"/>
    <w:rsid w:val="00063008"/>
    <w:rsid w:val="00066878"/>
    <w:rsid w:val="00075994"/>
    <w:rsid w:val="00075A4A"/>
    <w:rsid w:val="000831B9"/>
    <w:rsid w:val="00085B4F"/>
    <w:rsid w:val="00087DCC"/>
    <w:rsid w:val="00092F52"/>
    <w:rsid w:val="000930C2"/>
    <w:rsid w:val="000930D4"/>
    <w:rsid w:val="00093E3F"/>
    <w:rsid w:val="000A3787"/>
    <w:rsid w:val="000A4272"/>
    <w:rsid w:val="000A49DA"/>
    <w:rsid w:val="000A55EF"/>
    <w:rsid w:val="000B3E95"/>
    <w:rsid w:val="000B7787"/>
    <w:rsid w:val="000B7CBA"/>
    <w:rsid w:val="000B7EE5"/>
    <w:rsid w:val="000C14B6"/>
    <w:rsid w:val="000C354B"/>
    <w:rsid w:val="000C4454"/>
    <w:rsid w:val="000C44EB"/>
    <w:rsid w:val="000D2D83"/>
    <w:rsid w:val="000D32DE"/>
    <w:rsid w:val="000E3484"/>
    <w:rsid w:val="000E5C37"/>
    <w:rsid w:val="000F22D2"/>
    <w:rsid w:val="000F3486"/>
    <w:rsid w:val="000F367B"/>
    <w:rsid w:val="000F5F62"/>
    <w:rsid w:val="000F77D4"/>
    <w:rsid w:val="000F7BE4"/>
    <w:rsid w:val="0010043E"/>
    <w:rsid w:val="001029D6"/>
    <w:rsid w:val="0010737F"/>
    <w:rsid w:val="00107ADD"/>
    <w:rsid w:val="00110BF1"/>
    <w:rsid w:val="00112195"/>
    <w:rsid w:val="001121CF"/>
    <w:rsid w:val="00112473"/>
    <w:rsid w:val="001131A5"/>
    <w:rsid w:val="00114AAD"/>
    <w:rsid w:val="00114D4F"/>
    <w:rsid w:val="00116802"/>
    <w:rsid w:val="001229EA"/>
    <w:rsid w:val="001255F7"/>
    <w:rsid w:val="00131259"/>
    <w:rsid w:val="00133499"/>
    <w:rsid w:val="00133686"/>
    <w:rsid w:val="00133EE6"/>
    <w:rsid w:val="001376C5"/>
    <w:rsid w:val="0014228F"/>
    <w:rsid w:val="00146C2A"/>
    <w:rsid w:val="00146DAA"/>
    <w:rsid w:val="00151E43"/>
    <w:rsid w:val="00152899"/>
    <w:rsid w:val="0015613C"/>
    <w:rsid w:val="001563A8"/>
    <w:rsid w:val="00156704"/>
    <w:rsid w:val="001611F5"/>
    <w:rsid w:val="00162F80"/>
    <w:rsid w:val="00166404"/>
    <w:rsid w:val="00170C29"/>
    <w:rsid w:val="0017258C"/>
    <w:rsid w:val="00176615"/>
    <w:rsid w:val="001803C4"/>
    <w:rsid w:val="0018284F"/>
    <w:rsid w:val="00182B8F"/>
    <w:rsid w:val="00184E79"/>
    <w:rsid w:val="00185447"/>
    <w:rsid w:val="00185448"/>
    <w:rsid w:val="00185D98"/>
    <w:rsid w:val="00194125"/>
    <w:rsid w:val="00197E29"/>
    <w:rsid w:val="001A3C43"/>
    <w:rsid w:val="001A4494"/>
    <w:rsid w:val="001A45A8"/>
    <w:rsid w:val="001A4918"/>
    <w:rsid w:val="001A4933"/>
    <w:rsid w:val="001A61E6"/>
    <w:rsid w:val="001B5A1C"/>
    <w:rsid w:val="001C0C72"/>
    <w:rsid w:val="001C12E1"/>
    <w:rsid w:val="001C30D0"/>
    <w:rsid w:val="001C4E7D"/>
    <w:rsid w:val="001D128C"/>
    <w:rsid w:val="001D1E91"/>
    <w:rsid w:val="001D3C26"/>
    <w:rsid w:val="001E1CEF"/>
    <w:rsid w:val="001E2320"/>
    <w:rsid w:val="001E266E"/>
    <w:rsid w:val="001E301A"/>
    <w:rsid w:val="001E5621"/>
    <w:rsid w:val="001E73BD"/>
    <w:rsid w:val="001F38BC"/>
    <w:rsid w:val="001F77A3"/>
    <w:rsid w:val="002006F3"/>
    <w:rsid w:val="00202040"/>
    <w:rsid w:val="00202725"/>
    <w:rsid w:val="0020348F"/>
    <w:rsid w:val="00204BEA"/>
    <w:rsid w:val="00205AAF"/>
    <w:rsid w:val="00207087"/>
    <w:rsid w:val="00207491"/>
    <w:rsid w:val="002123E8"/>
    <w:rsid w:val="00214AF7"/>
    <w:rsid w:val="002175CF"/>
    <w:rsid w:val="00221076"/>
    <w:rsid w:val="0022198A"/>
    <w:rsid w:val="00222022"/>
    <w:rsid w:val="00231683"/>
    <w:rsid w:val="00234BF6"/>
    <w:rsid w:val="00235B6C"/>
    <w:rsid w:val="002366A0"/>
    <w:rsid w:val="0023729D"/>
    <w:rsid w:val="002374FE"/>
    <w:rsid w:val="002455D8"/>
    <w:rsid w:val="002466DF"/>
    <w:rsid w:val="002468B5"/>
    <w:rsid w:val="00251782"/>
    <w:rsid w:val="002548B9"/>
    <w:rsid w:val="0026020F"/>
    <w:rsid w:val="00262FC4"/>
    <w:rsid w:val="00270A07"/>
    <w:rsid w:val="0027161D"/>
    <w:rsid w:val="002804ED"/>
    <w:rsid w:val="002820C0"/>
    <w:rsid w:val="00283792"/>
    <w:rsid w:val="0029003D"/>
    <w:rsid w:val="00290116"/>
    <w:rsid w:val="002917FA"/>
    <w:rsid w:val="00292856"/>
    <w:rsid w:val="002929E0"/>
    <w:rsid w:val="002A6278"/>
    <w:rsid w:val="002A6774"/>
    <w:rsid w:val="002A7983"/>
    <w:rsid w:val="002A7A1C"/>
    <w:rsid w:val="002B0A38"/>
    <w:rsid w:val="002B3146"/>
    <w:rsid w:val="002B446E"/>
    <w:rsid w:val="002B56DB"/>
    <w:rsid w:val="002C2C59"/>
    <w:rsid w:val="002C3594"/>
    <w:rsid w:val="002C3967"/>
    <w:rsid w:val="002C4BB9"/>
    <w:rsid w:val="002C5818"/>
    <w:rsid w:val="002D2487"/>
    <w:rsid w:val="002D4023"/>
    <w:rsid w:val="002D66BF"/>
    <w:rsid w:val="002D68DF"/>
    <w:rsid w:val="002E1E1A"/>
    <w:rsid w:val="002E3C60"/>
    <w:rsid w:val="002E5C0B"/>
    <w:rsid w:val="002E7FC9"/>
    <w:rsid w:val="002F01E2"/>
    <w:rsid w:val="002F14B9"/>
    <w:rsid w:val="002F41DE"/>
    <w:rsid w:val="002F4698"/>
    <w:rsid w:val="002F7D77"/>
    <w:rsid w:val="003015E1"/>
    <w:rsid w:val="003029F7"/>
    <w:rsid w:val="00302B7F"/>
    <w:rsid w:val="00303277"/>
    <w:rsid w:val="00303329"/>
    <w:rsid w:val="00306F57"/>
    <w:rsid w:val="0031456C"/>
    <w:rsid w:val="00316191"/>
    <w:rsid w:val="00317168"/>
    <w:rsid w:val="003172C4"/>
    <w:rsid w:val="00322DE7"/>
    <w:rsid w:val="0032503D"/>
    <w:rsid w:val="0032576D"/>
    <w:rsid w:val="00330895"/>
    <w:rsid w:val="003315F4"/>
    <w:rsid w:val="003337EE"/>
    <w:rsid w:val="00341B41"/>
    <w:rsid w:val="00343A1E"/>
    <w:rsid w:val="00344A6B"/>
    <w:rsid w:val="003453ED"/>
    <w:rsid w:val="003521C9"/>
    <w:rsid w:val="00353C24"/>
    <w:rsid w:val="00354226"/>
    <w:rsid w:val="00355958"/>
    <w:rsid w:val="00356938"/>
    <w:rsid w:val="00357BC6"/>
    <w:rsid w:val="00357D2B"/>
    <w:rsid w:val="00371CB9"/>
    <w:rsid w:val="00371DAF"/>
    <w:rsid w:val="00374613"/>
    <w:rsid w:val="0037630A"/>
    <w:rsid w:val="00377FDD"/>
    <w:rsid w:val="0038047F"/>
    <w:rsid w:val="00382858"/>
    <w:rsid w:val="003836D5"/>
    <w:rsid w:val="003847CA"/>
    <w:rsid w:val="00384A7D"/>
    <w:rsid w:val="003879FA"/>
    <w:rsid w:val="00393B83"/>
    <w:rsid w:val="00394BF3"/>
    <w:rsid w:val="00395867"/>
    <w:rsid w:val="003958D3"/>
    <w:rsid w:val="00396249"/>
    <w:rsid w:val="00396CB2"/>
    <w:rsid w:val="003A30C3"/>
    <w:rsid w:val="003A37B3"/>
    <w:rsid w:val="003B0B2E"/>
    <w:rsid w:val="003B4A45"/>
    <w:rsid w:val="003B5A35"/>
    <w:rsid w:val="003B6721"/>
    <w:rsid w:val="003C1A11"/>
    <w:rsid w:val="003C1ABE"/>
    <w:rsid w:val="003C3BAE"/>
    <w:rsid w:val="003C52F1"/>
    <w:rsid w:val="003C5AB9"/>
    <w:rsid w:val="003C5B30"/>
    <w:rsid w:val="003D17AF"/>
    <w:rsid w:val="003D2553"/>
    <w:rsid w:val="003D3B73"/>
    <w:rsid w:val="003D5FE9"/>
    <w:rsid w:val="003D6D05"/>
    <w:rsid w:val="003D7352"/>
    <w:rsid w:val="003E2E19"/>
    <w:rsid w:val="003E4CD0"/>
    <w:rsid w:val="003E572F"/>
    <w:rsid w:val="00404CC0"/>
    <w:rsid w:val="00405EDA"/>
    <w:rsid w:val="0040649D"/>
    <w:rsid w:val="00407B50"/>
    <w:rsid w:val="0041351C"/>
    <w:rsid w:val="004143B2"/>
    <w:rsid w:val="004145D0"/>
    <w:rsid w:val="00415D6E"/>
    <w:rsid w:val="00416AA5"/>
    <w:rsid w:val="004174B9"/>
    <w:rsid w:val="00420FBE"/>
    <w:rsid w:val="00422A26"/>
    <w:rsid w:val="0042508C"/>
    <w:rsid w:val="004271F4"/>
    <w:rsid w:val="00430753"/>
    <w:rsid w:val="0043303E"/>
    <w:rsid w:val="004332F4"/>
    <w:rsid w:val="0043470B"/>
    <w:rsid w:val="0043572B"/>
    <w:rsid w:val="00440632"/>
    <w:rsid w:val="00440B6D"/>
    <w:rsid w:val="004413B8"/>
    <w:rsid w:val="00442023"/>
    <w:rsid w:val="004448D2"/>
    <w:rsid w:val="0044704A"/>
    <w:rsid w:val="00455A49"/>
    <w:rsid w:val="0045756E"/>
    <w:rsid w:val="00457E4E"/>
    <w:rsid w:val="00461442"/>
    <w:rsid w:val="0046242B"/>
    <w:rsid w:val="00462B37"/>
    <w:rsid w:val="00470946"/>
    <w:rsid w:val="00471180"/>
    <w:rsid w:val="00471CFC"/>
    <w:rsid w:val="004721C7"/>
    <w:rsid w:val="00475602"/>
    <w:rsid w:val="00475967"/>
    <w:rsid w:val="0047658E"/>
    <w:rsid w:val="004810BD"/>
    <w:rsid w:val="004839B6"/>
    <w:rsid w:val="00487C2E"/>
    <w:rsid w:val="00487E71"/>
    <w:rsid w:val="004A5487"/>
    <w:rsid w:val="004A5BAF"/>
    <w:rsid w:val="004A5F05"/>
    <w:rsid w:val="004A656B"/>
    <w:rsid w:val="004B098E"/>
    <w:rsid w:val="004B0A8A"/>
    <w:rsid w:val="004B1117"/>
    <w:rsid w:val="004B32F7"/>
    <w:rsid w:val="004B48C4"/>
    <w:rsid w:val="004B7CC0"/>
    <w:rsid w:val="004C2547"/>
    <w:rsid w:val="004D015E"/>
    <w:rsid w:val="004D0CB1"/>
    <w:rsid w:val="004D2BF7"/>
    <w:rsid w:val="004D3852"/>
    <w:rsid w:val="004E07DB"/>
    <w:rsid w:val="004E1F11"/>
    <w:rsid w:val="004E2E77"/>
    <w:rsid w:val="004E4222"/>
    <w:rsid w:val="004E7CF3"/>
    <w:rsid w:val="004F04D8"/>
    <w:rsid w:val="004F0AF4"/>
    <w:rsid w:val="004F10EC"/>
    <w:rsid w:val="004F45D1"/>
    <w:rsid w:val="004F4912"/>
    <w:rsid w:val="004F7EB4"/>
    <w:rsid w:val="004F7F41"/>
    <w:rsid w:val="005002CF"/>
    <w:rsid w:val="00500369"/>
    <w:rsid w:val="00504434"/>
    <w:rsid w:val="00510DF7"/>
    <w:rsid w:val="005153A2"/>
    <w:rsid w:val="00516307"/>
    <w:rsid w:val="0051751C"/>
    <w:rsid w:val="005200B2"/>
    <w:rsid w:val="00520309"/>
    <w:rsid w:val="00520CB4"/>
    <w:rsid w:val="005218CC"/>
    <w:rsid w:val="00522270"/>
    <w:rsid w:val="005234A5"/>
    <w:rsid w:val="00534936"/>
    <w:rsid w:val="00535660"/>
    <w:rsid w:val="00535E14"/>
    <w:rsid w:val="00536A33"/>
    <w:rsid w:val="00540B38"/>
    <w:rsid w:val="00541BE6"/>
    <w:rsid w:val="005422B8"/>
    <w:rsid w:val="005424A8"/>
    <w:rsid w:val="005447F6"/>
    <w:rsid w:val="0055251D"/>
    <w:rsid w:val="005541A9"/>
    <w:rsid w:val="00554DA0"/>
    <w:rsid w:val="00560FE6"/>
    <w:rsid w:val="0056151E"/>
    <w:rsid w:val="00562E98"/>
    <w:rsid w:val="00563882"/>
    <w:rsid w:val="00567D73"/>
    <w:rsid w:val="00570B68"/>
    <w:rsid w:val="00577E7C"/>
    <w:rsid w:val="0058081E"/>
    <w:rsid w:val="00581677"/>
    <w:rsid w:val="00583341"/>
    <w:rsid w:val="00584DE7"/>
    <w:rsid w:val="00586097"/>
    <w:rsid w:val="00586644"/>
    <w:rsid w:val="00591039"/>
    <w:rsid w:val="005A45B6"/>
    <w:rsid w:val="005B08FA"/>
    <w:rsid w:val="005B2CBB"/>
    <w:rsid w:val="005B3F38"/>
    <w:rsid w:val="005B504D"/>
    <w:rsid w:val="005C3E21"/>
    <w:rsid w:val="005C42A0"/>
    <w:rsid w:val="005C4DFA"/>
    <w:rsid w:val="005D1F10"/>
    <w:rsid w:val="005D4735"/>
    <w:rsid w:val="005D6592"/>
    <w:rsid w:val="005D667A"/>
    <w:rsid w:val="005D6ADB"/>
    <w:rsid w:val="005D6EDF"/>
    <w:rsid w:val="005E0E9A"/>
    <w:rsid w:val="005E4545"/>
    <w:rsid w:val="005E7536"/>
    <w:rsid w:val="006009D6"/>
    <w:rsid w:val="006009E7"/>
    <w:rsid w:val="00601441"/>
    <w:rsid w:val="00603938"/>
    <w:rsid w:val="0060551E"/>
    <w:rsid w:val="0061036D"/>
    <w:rsid w:val="00610410"/>
    <w:rsid w:val="0061121C"/>
    <w:rsid w:val="0061210C"/>
    <w:rsid w:val="006161D7"/>
    <w:rsid w:val="0062089D"/>
    <w:rsid w:val="00625461"/>
    <w:rsid w:val="00625F6B"/>
    <w:rsid w:val="00627FDC"/>
    <w:rsid w:val="00632191"/>
    <w:rsid w:val="0063374D"/>
    <w:rsid w:val="00633BC3"/>
    <w:rsid w:val="00635D33"/>
    <w:rsid w:val="0063627E"/>
    <w:rsid w:val="00640101"/>
    <w:rsid w:val="00641F20"/>
    <w:rsid w:val="00642204"/>
    <w:rsid w:val="00643690"/>
    <w:rsid w:val="00644289"/>
    <w:rsid w:val="0064541E"/>
    <w:rsid w:val="006477F8"/>
    <w:rsid w:val="00647868"/>
    <w:rsid w:val="0065157E"/>
    <w:rsid w:val="00652610"/>
    <w:rsid w:val="00653F6F"/>
    <w:rsid w:val="006556C9"/>
    <w:rsid w:val="006575DC"/>
    <w:rsid w:val="00663435"/>
    <w:rsid w:val="0066347E"/>
    <w:rsid w:val="0066679A"/>
    <w:rsid w:val="006715A8"/>
    <w:rsid w:val="00671C51"/>
    <w:rsid w:val="00671E11"/>
    <w:rsid w:val="00672E33"/>
    <w:rsid w:val="00675B47"/>
    <w:rsid w:val="00680D82"/>
    <w:rsid w:val="00681554"/>
    <w:rsid w:val="006828C1"/>
    <w:rsid w:val="00684F27"/>
    <w:rsid w:val="00685123"/>
    <w:rsid w:val="00685DDD"/>
    <w:rsid w:val="00687C06"/>
    <w:rsid w:val="0069398F"/>
    <w:rsid w:val="00694771"/>
    <w:rsid w:val="00697F2A"/>
    <w:rsid w:val="006A05FE"/>
    <w:rsid w:val="006A167C"/>
    <w:rsid w:val="006A2913"/>
    <w:rsid w:val="006A2B08"/>
    <w:rsid w:val="006A347A"/>
    <w:rsid w:val="006A4147"/>
    <w:rsid w:val="006A5CDD"/>
    <w:rsid w:val="006B01E6"/>
    <w:rsid w:val="006B14D0"/>
    <w:rsid w:val="006B1E5A"/>
    <w:rsid w:val="006B585E"/>
    <w:rsid w:val="006C183B"/>
    <w:rsid w:val="006C37A9"/>
    <w:rsid w:val="006D3A45"/>
    <w:rsid w:val="006D4881"/>
    <w:rsid w:val="006D65C5"/>
    <w:rsid w:val="006E28BB"/>
    <w:rsid w:val="006E4C46"/>
    <w:rsid w:val="006E71DE"/>
    <w:rsid w:val="006F2C0C"/>
    <w:rsid w:val="006F2EE0"/>
    <w:rsid w:val="006F3790"/>
    <w:rsid w:val="006F4352"/>
    <w:rsid w:val="006F56E1"/>
    <w:rsid w:val="006F7598"/>
    <w:rsid w:val="006F79F7"/>
    <w:rsid w:val="00702500"/>
    <w:rsid w:val="007048EC"/>
    <w:rsid w:val="00704A31"/>
    <w:rsid w:val="0070581A"/>
    <w:rsid w:val="00707614"/>
    <w:rsid w:val="007153F9"/>
    <w:rsid w:val="00715D80"/>
    <w:rsid w:val="0072222A"/>
    <w:rsid w:val="00722BC8"/>
    <w:rsid w:val="00725DA2"/>
    <w:rsid w:val="00727C71"/>
    <w:rsid w:val="007342FB"/>
    <w:rsid w:val="0073746F"/>
    <w:rsid w:val="00740956"/>
    <w:rsid w:val="0074232A"/>
    <w:rsid w:val="00742758"/>
    <w:rsid w:val="00745F55"/>
    <w:rsid w:val="007470CB"/>
    <w:rsid w:val="00753AA7"/>
    <w:rsid w:val="00755C08"/>
    <w:rsid w:val="007566CE"/>
    <w:rsid w:val="007575F4"/>
    <w:rsid w:val="00760144"/>
    <w:rsid w:val="00764B11"/>
    <w:rsid w:val="00764DD1"/>
    <w:rsid w:val="00765CD9"/>
    <w:rsid w:val="00771132"/>
    <w:rsid w:val="007754EC"/>
    <w:rsid w:val="00776456"/>
    <w:rsid w:val="007815CC"/>
    <w:rsid w:val="00782B19"/>
    <w:rsid w:val="00782EA6"/>
    <w:rsid w:val="0078544A"/>
    <w:rsid w:val="00785603"/>
    <w:rsid w:val="00785B5C"/>
    <w:rsid w:val="007860C1"/>
    <w:rsid w:val="007946EA"/>
    <w:rsid w:val="00794D23"/>
    <w:rsid w:val="00794DE6"/>
    <w:rsid w:val="007A3893"/>
    <w:rsid w:val="007A61A8"/>
    <w:rsid w:val="007B0335"/>
    <w:rsid w:val="007B04DF"/>
    <w:rsid w:val="007B0936"/>
    <w:rsid w:val="007B3A80"/>
    <w:rsid w:val="007B560C"/>
    <w:rsid w:val="007B76F4"/>
    <w:rsid w:val="007C05FC"/>
    <w:rsid w:val="007C1B9D"/>
    <w:rsid w:val="007C6AEA"/>
    <w:rsid w:val="007C7707"/>
    <w:rsid w:val="007D142E"/>
    <w:rsid w:val="007D36C5"/>
    <w:rsid w:val="007D51A4"/>
    <w:rsid w:val="007D6660"/>
    <w:rsid w:val="007D7C62"/>
    <w:rsid w:val="007E0F74"/>
    <w:rsid w:val="007E279F"/>
    <w:rsid w:val="007E63FE"/>
    <w:rsid w:val="007F1C89"/>
    <w:rsid w:val="007F2454"/>
    <w:rsid w:val="007F3938"/>
    <w:rsid w:val="007F4008"/>
    <w:rsid w:val="007F5321"/>
    <w:rsid w:val="007F6F9E"/>
    <w:rsid w:val="007F71C8"/>
    <w:rsid w:val="008004AA"/>
    <w:rsid w:val="008010A5"/>
    <w:rsid w:val="00801560"/>
    <w:rsid w:val="00801FC4"/>
    <w:rsid w:val="0080339C"/>
    <w:rsid w:val="00804760"/>
    <w:rsid w:val="00805824"/>
    <w:rsid w:val="00811FC1"/>
    <w:rsid w:val="00812BB2"/>
    <w:rsid w:val="00815BFE"/>
    <w:rsid w:val="0082268D"/>
    <w:rsid w:val="00825428"/>
    <w:rsid w:val="00827640"/>
    <w:rsid w:val="00827A39"/>
    <w:rsid w:val="00827F38"/>
    <w:rsid w:val="00830084"/>
    <w:rsid w:val="00833A91"/>
    <w:rsid w:val="0083633B"/>
    <w:rsid w:val="008367EA"/>
    <w:rsid w:val="00840646"/>
    <w:rsid w:val="00843094"/>
    <w:rsid w:val="008468B5"/>
    <w:rsid w:val="0085212A"/>
    <w:rsid w:val="008578E3"/>
    <w:rsid w:val="00860F82"/>
    <w:rsid w:val="00865DC5"/>
    <w:rsid w:val="008678A5"/>
    <w:rsid w:val="00867F73"/>
    <w:rsid w:val="00870EE5"/>
    <w:rsid w:val="0087101E"/>
    <w:rsid w:val="00871998"/>
    <w:rsid w:val="0087388C"/>
    <w:rsid w:val="00877381"/>
    <w:rsid w:val="00880FA9"/>
    <w:rsid w:val="008821AA"/>
    <w:rsid w:val="00883771"/>
    <w:rsid w:val="00883C02"/>
    <w:rsid w:val="008847A4"/>
    <w:rsid w:val="00884BA4"/>
    <w:rsid w:val="00886530"/>
    <w:rsid w:val="008865EF"/>
    <w:rsid w:val="00891153"/>
    <w:rsid w:val="00891F02"/>
    <w:rsid w:val="008A0D77"/>
    <w:rsid w:val="008A25D0"/>
    <w:rsid w:val="008A3C4D"/>
    <w:rsid w:val="008A3ED7"/>
    <w:rsid w:val="008A4119"/>
    <w:rsid w:val="008A4546"/>
    <w:rsid w:val="008A57F0"/>
    <w:rsid w:val="008A611D"/>
    <w:rsid w:val="008A650F"/>
    <w:rsid w:val="008B1E17"/>
    <w:rsid w:val="008B5D88"/>
    <w:rsid w:val="008B5D96"/>
    <w:rsid w:val="008B6391"/>
    <w:rsid w:val="008B77AF"/>
    <w:rsid w:val="008B7822"/>
    <w:rsid w:val="008B7E49"/>
    <w:rsid w:val="008C1734"/>
    <w:rsid w:val="008C6A4E"/>
    <w:rsid w:val="008C6E37"/>
    <w:rsid w:val="008C7881"/>
    <w:rsid w:val="008D0C26"/>
    <w:rsid w:val="008D2AE5"/>
    <w:rsid w:val="008D4E7F"/>
    <w:rsid w:val="008E02CE"/>
    <w:rsid w:val="008E1309"/>
    <w:rsid w:val="008E62F6"/>
    <w:rsid w:val="008E720E"/>
    <w:rsid w:val="008F1B00"/>
    <w:rsid w:val="008F1B0D"/>
    <w:rsid w:val="008F424A"/>
    <w:rsid w:val="008F4FBF"/>
    <w:rsid w:val="008F507F"/>
    <w:rsid w:val="00902F49"/>
    <w:rsid w:val="00904DF5"/>
    <w:rsid w:val="0090523A"/>
    <w:rsid w:val="00911374"/>
    <w:rsid w:val="0091721A"/>
    <w:rsid w:val="00917502"/>
    <w:rsid w:val="00921CF2"/>
    <w:rsid w:val="00921FC4"/>
    <w:rsid w:val="00925397"/>
    <w:rsid w:val="0093011F"/>
    <w:rsid w:val="00932138"/>
    <w:rsid w:val="0093296C"/>
    <w:rsid w:val="00933C97"/>
    <w:rsid w:val="00934766"/>
    <w:rsid w:val="00935A54"/>
    <w:rsid w:val="00941CBF"/>
    <w:rsid w:val="00944699"/>
    <w:rsid w:val="009502DD"/>
    <w:rsid w:val="009507D4"/>
    <w:rsid w:val="00952177"/>
    <w:rsid w:val="00953550"/>
    <w:rsid w:val="00953C12"/>
    <w:rsid w:val="00955F33"/>
    <w:rsid w:val="00956623"/>
    <w:rsid w:val="00956E64"/>
    <w:rsid w:val="00960113"/>
    <w:rsid w:val="00961FDC"/>
    <w:rsid w:val="009621C3"/>
    <w:rsid w:val="009639F5"/>
    <w:rsid w:val="00971F0D"/>
    <w:rsid w:val="00974AD5"/>
    <w:rsid w:val="00974C6B"/>
    <w:rsid w:val="0097578E"/>
    <w:rsid w:val="00976A21"/>
    <w:rsid w:val="009807ED"/>
    <w:rsid w:val="0099111C"/>
    <w:rsid w:val="00992F79"/>
    <w:rsid w:val="00995495"/>
    <w:rsid w:val="009A0535"/>
    <w:rsid w:val="009A46E9"/>
    <w:rsid w:val="009A4B26"/>
    <w:rsid w:val="009A523D"/>
    <w:rsid w:val="009A5273"/>
    <w:rsid w:val="009A78F6"/>
    <w:rsid w:val="009B1D6A"/>
    <w:rsid w:val="009B3296"/>
    <w:rsid w:val="009B32E3"/>
    <w:rsid w:val="009C2DA4"/>
    <w:rsid w:val="009C49F0"/>
    <w:rsid w:val="009C5680"/>
    <w:rsid w:val="009D19D6"/>
    <w:rsid w:val="009D30F8"/>
    <w:rsid w:val="009D770C"/>
    <w:rsid w:val="009E0A59"/>
    <w:rsid w:val="009E0CA9"/>
    <w:rsid w:val="009E241F"/>
    <w:rsid w:val="009E2E4C"/>
    <w:rsid w:val="009E4B1C"/>
    <w:rsid w:val="009E4EDA"/>
    <w:rsid w:val="009E5D08"/>
    <w:rsid w:val="009E6E45"/>
    <w:rsid w:val="009F10BB"/>
    <w:rsid w:val="009F343A"/>
    <w:rsid w:val="009F39E9"/>
    <w:rsid w:val="009F3BCC"/>
    <w:rsid w:val="009F570E"/>
    <w:rsid w:val="009F7E01"/>
    <w:rsid w:val="00A000DD"/>
    <w:rsid w:val="00A003FB"/>
    <w:rsid w:val="00A01750"/>
    <w:rsid w:val="00A1000A"/>
    <w:rsid w:val="00A10D88"/>
    <w:rsid w:val="00A12942"/>
    <w:rsid w:val="00A134F5"/>
    <w:rsid w:val="00A1354D"/>
    <w:rsid w:val="00A16948"/>
    <w:rsid w:val="00A21DEE"/>
    <w:rsid w:val="00A268B4"/>
    <w:rsid w:val="00A31B47"/>
    <w:rsid w:val="00A34558"/>
    <w:rsid w:val="00A35277"/>
    <w:rsid w:val="00A36D36"/>
    <w:rsid w:val="00A40562"/>
    <w:rsid w:val="00A40864"/>
    <w:rsid w:val="00A421D4"/>
    <w:rsid w:val="00A4311C"/>
    <w:rsid w:val="00A45497"/>
    <w:rsid w:val="00A46DDC"/>
    <w:rsid w:val="00A53C08"/>
    <w:rsid w:val="00A5634C"/>
    <w:rsid w:val="00A57037"/>
    <w:rsid w:val="00A6493A"/>
    <w:rsid w:val="00A65524"/>
    <w:rsid w:val="00A706DF"/>
    <w:rsid w:val="00A71D5F"/>
    <w:rsid w:val="00A726C6"/>
    <w:rsid w:val="00A72BFF"/>
    <w:rsid w:val="00A7338D"/>
    <w:rsid w:val="00A73CDA"/>
    <w:rsid w:val="00A75A6C"/>
    <w:rsid w:val="00A7680F"/>
    <w:rsid w:val="00A83EEC"/>
    <w:rsid w:val="00A90E2B"/>
    <w:rsid w:val="00A90EF5"/>
    <w:rsid w:val="00A9520C"/>
    <w:rsid w:val="00A97034"/>
    <w:rsid w:val="00A976D1"/>
    <w:rsid w:val="00AA106D"/>
    <w:rsid w:val="00AA2780"/>
    <w:rsid w:val="00AA7A4E"/>
    <w:rsid w:val="00AB126E"/>
    <w:rsid w:val="00AB4EA3"/>
    <w:rsid w:val="00AB6169"/>
    <w:rsid w:val="00AC054F"/>
    <w:rsid w:val="00AC12E9"/>
    <w:rsid w:val="00AC1414"/>
    <w:rsid w:val="00AC4C8D"/>
    <w:rsid w:val="00AD49F7"/>
    <w:rsid w:val="00AD5622"/>
    <w:rsid w:val="00AE0C2F"/>
    <w:rsid w:val="00AE69D2"/>
    <w:rsid w:val="00AE6DD8"/>
    <w:rsid w:val="00AE6F79"/>
    <w:rsid w:val="00AE7657"/>
    <w:rsid w:val="00AE7E73"/>
    <w:rsid w:val="00AF6E76"/>
    <w:rsid w:val="00B03346"/>
    <w:rsid w:val="00B03D89"/>
    <w:rsid w:val="00B04360"/>
    <w:rsid w:val="00B05228"/>
    <w:rsid w:val="00B07E64"/>
    <w:rsid w:val="00B11062"/>
    <w:rsid w:val="00B11CE1"/>
    <w:rsid w:val="00B2056B"/>
    <w:rsid w:val="00B20C24"/>
    <w:rsid w:val="00B20EA1"/>
    <w:rsid w:val="00B2117E"/>
    <w:rsid w:val="00B24006"/>
    <w:rsid w:val="00B27D8E"/>
    <w:rsid w:val="00B34408"/>
    <w:rsid w:val="00B37722"/>
    <w:rsid w:val="00B40E3B"/>
    <w:rsid w:val="00B41E89"/>
    <w:rsid w:val="00B4272B"/>
    <w:rsid w:val="00B42E48"/>
    <w:rsid w:val="00B439D5"/>
    <w:rsid w:val="00B44D04"/>
    <w:rsid w:val="00B44DBB"/>
    <w:rsid w:val="00B44DF8"/>
    <w:rsid w:val="00B5465D"/>
    <w:rsid w:val="00B55EDD"/>
    <w:rsid w:val="00B60B31"/>
    <w:rsid w:val="00B6131E"/>
    <w:rsid w:val="00B617C1"/>
    <w:rsid w:val="00B647A2"/>
    <w:rsid w:val="00B64C80"/>
    <w:rsid w:val="00B65D36"/>
    <w:rsid w:val="00B7312E"/>
    <w:rsid w:val="00B73277"/>
    <w:rsid w:val="00B741FA"/>
    <w:rsid w:val="00B76F32"/>
    <w:rsid w:val="00B818AF"/>
    <w:rsid w:val="00B81A2D"/>
    <w:rsid w:val="00B81DAE"/>
    <w:rsid w:val="00B81F5D"/>
    <w:rsid w:val="00B823A3"/>
    <w:rsid w:val="00B861E8"/>
    <w:rsid w:val="00B86486"/>
    <w:rsid w:val="00B8649B"/>
    <w:rsid w:val="00B90655"/>
    <w:rsid w:val="00B9231C"/>
    <w:rsid w:val="00B9271D"/>
    <w:rsid w:val="00B96235"/>
    <w:rsid w:val="00B9656F"/>
    <w:rsid w:val="00B97996"/>
    <w:rsid w:val="00BA1D92"/>
    <w:rsid w:val="00BA2A7F"/>
    <w:rsid w:val="00BA637F"/>
    <w:rsid w:val="00BA7921"/>
    <w:rsid w:val="00BB06DC"/>
    <w:rsid w:val="00BB205B"/>
    <w:rsid w:val="00BB339F"/>
    <w:rsid w:val="00BB5354"/>
    <w:rsid w:val="00BB599C"/>
    <w:rsid w:val="00BB6CE0"/>
    <w:rsid w:val="00BB7F29"/>
    <w:rsid w:val="00BC22B2"/>
    <w:rsid w:val="00BC5776"/>
    <w:rsid w:val="00BD0465"/>
    <w:rsid w:val="00BD367E"/>
    <w:rsid w:val="00BD621F"/>
    <w:rsid w:val="00BE1C58"/>
    <w:rsid w:val="00BE320E"/>
    <w:rsid w:val="00BE630A"/>
    <w:rsid w:val="00BF0891"/>
    <w:rsid w:val="00BF254E"/>
    <w:rsid w:val="00BF45DD"/>
    <w:rsid w:val="00BF5309"/>
    <w:rsid w:val="00C00B85"/>
    <w:rsid w:val="00C010D8"/>
    <w:rsid w:val="00C02ECE"/>
    <w:rsid w:val="00C03410"/>
    <w:rsid w:val="00C06803"/>
    <w:rsid w:val="00C0702B"/>
    <w:rsid w:val="00C11ABA"/>
    <w:rsid w:val="00C11CC6"/>
    <w:rsid w:val="00C13937"/>
    <w:rsid w:val="00C14F1D"/>
    <w:rsid w:val="00C14F25"/>
    <w:rsid w:val="00C155D4"/>
    <w:rsid w:val="00C15C5B"/>
    <w:rsid w:val="00C1793B"/>
    <w:rsid w:val="00C2050F"/>
    <w:rsid w:val="00C20906"/>
    <w:rsid w:val="00C23A78"/>
    <w:rsid w:val="00C25675"/>
    <w:rsid w:val="00C27D59"/>
    <w:rsid w:val="00C3149D"/>
    <w:rsid w:val="00C358AB"/>
    <w:rsid w:val="00C362ED"/>
    <w:rsid w:val="00C36C4C"/>
    <w:rsid w:val="00C379BD"/>
    <w:rsid w:val="00C40588"/>
    <w:rsid w:val="00C40E42"/>
    <w:rsid w:val="00C4118B"/>
    <w:rsid w:val="00C41D9B"/>
    <w:rsid w:val="00C44E0D"/>
    <w:rsid w:val="00C46CD2"/>
    <w:rsid w:val="00C50C8C"/>
    <w:rsid w:val="00C531FD"/>
    <w:rsid w:val="00C5359B"/>
    <w:rsid w:val="00C57F3D"/>
    <w:rsid w:val="00C611BB"/>
    <w:rsid w:val="00C6377C"/>
    <w:rsid w:val="00C6424E"/>
    <w:rsid w:val="00C64F5F"/>
    <w:rsid w:val="00C650F4"/>
    <w:rsid w:val="00C67E38"/>
    <w:rsid w:val="00C73FAB"/>
    <w:rsid w:val="00C760A4"/>
    <w:rsid w:val="00C768C6"/>
    <w:rsid w:val="00C86F3E"/>
    <w:rsid w:val="00C90E25"/>
    <w:rsid w:val="00C913C1"/>
    <w:rsid w:val="00C92DB0"/>
    <w:rsid w:val="00C93BA5"/>
    <w:rsid w:val="00C95B47"/>
    <w:rsid w:val="00CA3D58"/>
    <w:rsid w:val="00CA480C"/>
    <w:rsid w:val="00CA4DDF"/>
    <w:rsid w:val="00CA7A26"/>
    <w:rsid w:val="00CB0777"/>
    <w:rsid w:val="00CB07F1"/>
    <w:rsid w:val="00CB0CD5"/>
    <w:rsid w:val="00CB18DC"/>
    <w:rsid w:val="00CB1F3E"/>
    <w:rsid w:val="00CB252E"/>
    <w:rsid w:val="00CB36D5"/>
    <w:rsid w:val="00CC0AFF"/>
    <w:rsid w:val="00CC1484"/>
    <w:rsid w:val="00CC1DC0"/>
    <w:rsid w:val="00CC376D"/>
    <w:rsid w:val="00CC3DEB"/>
    <w:rsid w:val="00CC620B"/>
    <w:rsid w:val="00CC635A"/>
    <w:rsid w:val="00CC729D"/>
    <w:rsid w:val="00CC7F00"/>
    <w:rsid w:val="00CD3170"/>
    <w:rsid w:val="00CD3DBC"/>
    <w:rsid w:val="00CE1473"/>
    <w:rsid w:val="00CE360C"/>
    <w:rsid w:val="00CE5660"/>
    <w:rsid w:val="00CE6862"/>
    <w:rsid w:val="00CE7091"/>
    <w:rsid w:val="00CF1ADF"/>
    <w:rsid w:val="00CF72C2"/>
    <w:rsid w:val="00CF741F"/>
    <w:rsid w:val="00D0133D"/>
    <w:rsid w:val="00D027C8"/>
    <w:rsid w:val="00D032A0"/>
    <w:rsid w:val="00D03727"/>
    <w:rsid w:val="00D05E0F"/>
    <w:rsid w:val="00D05E7C"/>
    <w:rsid w:val="00D06135"/>
    <w:rsid w:val="00D12C1F"/>
    <w:rsid w:val="00D1403A"/>
    <w:rsid w:val="00D177F0"/>
    <w:rsid w:val="00D17A77"/>
    <w:rsid w:val="00D26F8C"/>
    <w:rsid w:val="00D30BBB"/>
    <w:rsid w:val="00D354B2"/>
    <w:rsid w:val="00D35696"/>
    <w:rsid w:val="00D37117"/>
    <w:rsid w:val="00D3783B"/>
    <w:rsid w:val="00D37C98"/>
    <w:rsid w:val="00D42DDE"/>
    <w:rsid w:val="00D43506"/>
    <w:rsid w:val="00D44902"/>
    <w:rsid w:val="00D5148C"/>
    <w:rsid w:val="00D536B2"/>
    <w:rsid w:val="00D56E87"/>
    <w:rsid w:val="00D57233"/>
    <w:rsid w:val="00D57BBA"/>
    <w:rsid w:val="00D60796"/>
    <w:rsid w:val="00D60E4B"/>
    <w:rsid w:val="00D61800"/>
    <w:rsid w:val="00D62399"/>
    <w:rsid w:val="00D632F5"/>
    <w:rsid w:val="00D66944"/>
    <w:rsid w:val="00D6787E"/>
    <w:rsid w:val="00D72294"/>
    <w:rsid w:val="00D730F7"/>
    <w:rsid w:val="00D73FE5"/>
    <w:rsid w:val="00D751DD"/>
    <w:rsid w:val="00D75B32"/>
    <w:rsid w:val="00D77C3E"/>
    <w:rsid w:val="00D8084D"/>
    <w:rsid w:val="00D81C0D"/>
    <w:rsid w:val="00D83A3E"/>
    <w:rsid w:val="00D84894"/>
    <w:rsid w:val="00D91181"/>
    <w:rsid w:val="00D91248"/>
    <w:rsid w:val="00D934BD"/>
    <w:rsid w:val="00D94E76"/>
    <w:rsid w:val="00DA3C69"/>
    <w:rsid w:val="00DB0BF7"/>
    <w:rsid w:val="00DB2E5E"/>
    <w:rsid w:val="00DB4427"/>
    <w:rsid w:val="00DB47A5"/>
    <w:rsid w:val="00DB5D62"/>
    <w:rsid w:val="00DB643B"/>
    <w:rsid w:val="00DB7A63"/>
    <w:rsid w:val="00DC0FD8"/>
    <w:rsid w:val="00DC265A"/>
    <w:rsid w:val="00DC3529"/>
    <w:rsid w:val="00DC7E67"/>
    <w:rsid w:val="00DD02CC"/>
    <w:rsid w:val="00DD1C47"/>
    <w:rsid w:val="00DD5E81"/>
    <w:rsid w:val="00DD66C9"/>
    <w:rsid w:val="00DD77F1"/>
    <w:rsid w:val="00DE1E6A"/>
    <w:rsid w:val="00DE3557"/>
    <w:rsid w:val="00DE5850"/>
    <w:rsid w:val="00DF03BE"/>
    <w:rsid w:val="00DF0EB3"/>
    <w:rsid w:val="00DF229F"/>
    <w:rsid w:val="00DF36EE"/>
    <w:rsid w:val="00DF5E51"/>
    <w:rsid w:val="00DF7152"/>
    <w:rsid w:val="00DF79A8"/>
    <w:rsid w:val="00E019F0"/>
    <w:rsid w:val="00E0224C"/>
    <w:rsid w:val="00E0266A"/>
    <w:rsid w:val="00E03B3D"/>
    <w:rsid w:val="00E11AFF"/>
    <w:rsid w:val="00E136CF"/>
    <w:rsid w:val="00E144F0"/>
    <w:rsid w:val="00E2035F"/>
    <w:rsid w:val="00E23AD0"/>
    <w:rsid w:val="00E27263"/>
    <w:rsid w:val="00E30AEF"/>
    <w:rsid w:val="00E31C25"/>
    <w:rsid w:val="00E32309"/>
    <w:rsid w:val="00E32E7F"/>
    <w:rsid w:val="00E41F77"/>
    <w:rsid w:val="00E43C3B"/>
    <w:rsid w:val="00E43DF6"/>
    <w:rsid w:val="00E4414E"/>
    <w:rsid w:val="00E47056"/>
    <w:rsid w:val="00E4796B"/>
    <w:rsid w:val="00E50FFC"/>
    <w:rsid w:val="00E53CCF"/>
    <w:rsid w:val="00E56805"/>
    <w:rsid w:val="00E57EC4"/>
    <w:rsid w:val="00E6755E"/>
    <w:rsid w:val="00E7142F"/>
    <w:rsid w:val="00E75AD6"/>
    <w:rsid w:val="00E76D27"/>
    <w:rsid w:val="00E77F44"/>
    <w:rsid w:val="00E9390D"/>
    <w:rsid w:val="00E94446"/>
    <w:rsid w:val="00E94511"/>
    <w:rsid w:val="00E950E6"/>
    <w:rsid w:val="00EA0170"/>
    <w:rsid w:val="00EA4F52"/>
    <w:rsid w:val="00EA535E"/>
    <w:rsid w:val="00EA64CB"/>
    <w:rsid w:val="00EB2D33"/>
    <w:rsid w:val="00EB3CA6"/>
    <w:rsid w:val="00EB6D6E"/>
    <w:rsid w:val="00EB7077"/>
    <w:rsid w:val="00EB718D"/>
    <w:rsid w:val="00EC14FB"/>
    <w:rsid w:val="00EC1A8D"/>
    <w:rsid w:val="00EC2A5F"/>
    <w:rsid w:val="00EC2D1A"/>
    <w:rsid w:val="00EC3F4D"/>
    <w:rsid w:val="00EC4FD7"/>
    <w:rsid w:val="00EC5708"/>
    <w:rsid w:val="00EC6C14"/>
    <w:rsid w:val="00EC7497"/>
    <w:rsid w:val="00EC7E15"/>
    <w:rsid w:val="00ED1BAA"/>
    <w:rsid w:val="00ED1E12"/>
    <w:rsid w:val="00ED31EF"/>
    <w:rsid w:val="00ED427A"/>
    <w:rsid w:val="00ED46DE"/>
    <w:rsid w:val="00ED5C06"/>
    <w:rsid w:val="00ED760F"/>
    <w:rsid w:val="00EE3E6C"/>
    <w:rsid w:val="00EE66D5"/>
    <w:rsid w:val="00EE7BFC"/>
    <w:rsid w:val="00EF0698"/>
    <w:rsid w:val="00EF1F14"/>
    <w:rsid w:val="00EF21F3"/>
    <w:rsid w:val="00EF262D"/>
    <w:rsid w:val="00EF2B94"/>
    <w:rsid w:val="00EF2C09"/>
    <w:rsid w:val="00EF51DB"/>
    <w:rsid w:val="00EF672C"/>
    <w:rsid w:val="00F03ABE"/>
    <w:rsid w:val="00F03C84"/>
    <w:rsid w:val="00F04F09"/>
    <w:rsid w:val="00F068DF"/>
    <w:rsid w:val="00F07D5D"/>
    <w:rsid w:val="00F10EF4"/>
    <w:rsid w:val="00F14099"/>
    <w:rsid w:val="00F144B8"/>
    <w:rsid w:val="00F23849"/>
    <w:rsid w:val="00F2761F"/>
    <w:rsid w:val="00F414C9"/>
    <w:rsid w:val="00F41CF6"/>
    <w:rsid w:val="00F42CC0"/>
    <w:rsid w:val="00F4633B"/>
    <w:rsid w:val="00F465E4"/>
    <w:rsid w:val="00F47823"/>
    <w:rsid w:val="00F504DB"/>
    <w:rsid w:val="00F51456"/>
    <w:rsid w:val="00F555E9"/>
    <w:rsid w:val="00F65854"/>
    <w:rsid w:val="00F676CF"/>
    <w:rsid w:val="00F67864"/>
    <w:rsid w:val="00F716C6"/>
    <w:rsid w:val="00F718A7"/>
    <w:rsid w:val="00F73106"/>
    <w:rsid w:val="00F75DE7"/>
    <w:rsid w:val="00F76EA2"/>
    <w:rsid w:val="00F82994"/>
    <w:rsid w:val="00F84191"/>
    <w:rsid w:val="00F84C93"/>
    <w:rsid w:val="00F875F2"/>
    <w:rsid w:val="00F87E25"/>
    <w:rsid w:val="00F90B7C"/>
    <w:rsid w:val="00F931DF"/>
    <w:rsid w:val="00F94FDF"/>
    <w:rsid w:val="00F9774A"/>
    <w:rsid w:val="00FA186B"/>
    <w:rsid w:val="00FA2318"/>
    <w:rsid w:val="00FA3703"/>
    <w:rsid w:val="00FA43AB"/>
    <w:rsid w:val="00FB036E"/>
    <w:rsid w:val="00FB3570"/>
    <w:rsid w:val="00FB4732"/>
    <w:rsid w:val="00FB501F"/>
    <w:rsid w:val="00FB5A4A"/>
    <w:rsid w:val="00FC07BC"/>
    <w:rsid w:val="00FC0813"/>
    <w:rsid w:val="00FC0890"/>
    <w:rsid w:val="00FC26BD"/>
    <w:rsid w:val="00FC521C"/>
    <w:rsid w:val="00FD36AA"/>
    <w:rsid w:val="00FD6CEE"/>
    <w:rsid w:val="00FD70CB"/>
    <w:rsid w:val="00FE27D8"/>
    <w:rsid w:val="00FE2E95"/>
    <w:rsid w:val="00FE5387"/>
    <w:rsid w:val="00FE768F"/>
    <w:rsid w:val="00FF1247"/>
    <w:rsid w:val="00FF7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C891C0-1547-411C-8C4B-DE61646DD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_text"/>
    <w:basedOn w:val="Normal"/>
    <w:rsid w:val="00782B19"/>
    <w:pPr>
      <w:spacing w:before="100" w:beforeAutospacing="1" w:after="100" w:afterAutospacing="1"/>
    </w:pPr>
    <w:rPr>
      <w:color w:val="02007E"/>
      <w:sz w:val="21"/>
      <w:szCs w:val="21"/>
    </w:rPr>
  </w:style>
  <w:style w:type="paragraph" w:styleId="BodyText0">
    <w:name w:val="Body Text"/>
    <w:basedOn w:val="Normal"/>
    <w:rsid w:val="00AC12E9"/>
    <w:pPr>
      <w:spacing w:after="240" w:line="240" w:lineRule="atLeast"/>
      <w:ind w:left="1080"/>
      <w:jc w:val="both"/>
    </w:pPr>
    <w:rPr>
      <w:rFonts w:ascii="Arial" w:hAnsi="Arial"/>
      <w:spacing w:val="-5"/>
      <w:sz w:val="20"/>
      <w:szCs w:val="20"/>
    </w:rPr>
  </w:style>
  <w:style w:type="paragraph" w:customStyle="1" w:styleId="arialbasic">
    <w:name w:val="arialbasic"/>
    <w:basedOn w:val="Normal"/>
    <w:rsid w:val="0000114F"/>
    <w:pPr>
      <w:spacing w:before="100" w:beforeAutospacing="1" w:after="100" w:afterAutospacing="1"/>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Letter of Working Agreement</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Working Agreement</dc:title>
  <dc:subject/>
  <dc:creator>Natalie K</dc:creator>
  <cp:keywords/>
  <dc:description/>
  <cp:lastModifiedBy>Jenny Belldina</cp:lastModifiedBy>
  <cp:revision>4</cp:revision>
  <dcterms:created xsi:type="dcterms:W3CDTF">2020-07-07T21:24:00Z</dcterms:created>
  <dcterms:modified xsi:type="dcterms:W3CDTF">2020-07-07T21:26:00Z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-115279274</vt:i4>
  </property>
  <property fmtid="{D5CDD505-2E9C-101B-9397-08002B2CF9AE}" pid="3" name="_EmailSubject">
    <vt:lpwstr>Letters of Working Agreement!</vt:lpwstr>
  </property>
  <property fmtid="{D5CDD505-2E9C-101B-9397-08002B2CF9AE}" pid="4" name="_AuthorEmail">
    <vt:lpwstr>drugfreemercer@ccifrn.org</vt:lpwstr>
  </property>
  <property fmtid="{D5CDD505-2E9C-101B-9397-08002B2CF9AE}" pid="5" name="_AuthorEmailDisplayName">
    <vt:lpwstr>Community Connections</vt:lpwstr>
  </property>
  <property fmtid="{D5CDD505-2E9C-101B-9397-08002B2CF9AE}" pid="6" name="_PreviousAdHocReviewCycleID">
    <vt:i4>1885829762</vt:i4>
  </property>
  <property fmtid="{D5CDD505-2E9C-101B-9397-08002B2CF9AE}" pid="7" name="_ReviewingToolsShownOnce">
    <vt:lpwstr/>
  </property>
</Properties>
</file>